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006" w:rsidRDefault="0096394F" w:rsidP="00956006">
      <w:pPr>
        <w:spacing w:line="240" w:lineRule="auto"/>
        <w:ind w:left="1985" w:firstLine="0"/>
        <w:jc w:val="right"/>
        <w:rPr>
          <w:rFonts w:eastAsia="Arial Unicode MS"/>
          <w:color w:val="000000"/>
          <w:sz w:val="28"/>
        </w:rPr>
      </w:pPr>
      <w:r>
        <w:rPr>
          <w:rFonts w:eastAsia="Arial Unicode MS"/>
          <w:color w:val="000000"/>
          <w:sz w:val="28"/>
        </w:rPr>
        <w:t xml:space="preserve"> </w:t>
      </w:r>
      <w:r w:rsidR="00956006" w:rsidRPr="00C64C3D">
        <w:rPr>
          <w:rFonts w:eastAsia="Arial Unicode MS"/>
          <w:color w:val="000000"/>
          <w:sz w:val="28"/>
        </w:rPr>
        <w:t xml:space="preserve">Приложение </w:t>
      </w:r>
      <w:r w:rsidR="00C64C3D" w:rsidRPr="00C64C3D">
        <w:rPr>
          <w:rFonts w:eastAsia="Arial Unicode MS"/>
          <w:color w:val="000000"/>
          <w:sz w:val="28"/>
        </w:rPr>
        <w:t>4</w:t>
      </w:r>
    </w:p>
    <w:p w:rsidR="00834BDE" w:rsidRDefault="00834BDE" w:rsidP="00956006">
      <w:pPr>
        <w:spacing w:line="240" w:lineRule="auto"/>
        <w:ind w:left="1985" w:firstLine="0"/>
        <w:jc w:val="right"/>
        <w:rPr>
          <w:rFonts w:eastAsia="Arial Unicode MS"/>
          <w:color w:val="000000"/>
          <w:sz w:val="28"/>
        </w:rPr>
      </w:pPr>
    </w:p>
    <w:p w:rsidR="00834BDE" w:rsidRDefault="00834BDE" w:rsidP="00834BDE">
      <w:pPr>
        <w:spacing w:line="240" w:lineRule="auto"/>
        <w:ind w:left="1985"/>
        <w:jc w:val="right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Утверждено протоколом </w:t>
      </w:r>
      <w:r w:rsidRPr="007D0924">
        <w:rPr>
          <w:rFonts w:eastAsia="Arial Unicode MS"/>
          <w:color w:val="000000"/>
        </w:rPr>
        <w:t xml:space="preserve">заседания </w:t>
      </w:r>
    </w:p>
    <w:p w:rsidR="00834BDE" w:rsidRDefault="00834BDE" w:rsidP="00834BDE">
      <w:pPr>
        <w:spacing w:line="240" w:lineRule="auto"/>
        <w:ind w:left="1985"/>
        <w:jc w:val="right"/>
        <w:rPr>
          <w:rFonts w:eastAsia="Arial Unicode MS"/>
          <w:color w:val="000000"/>
        </w:rPr>
      </w:pPr>
      <w:r w:rsidRPr="007D0924">
        <w:rPr>
          <w:rFonts w:eastAsia="Arial Unicode MS"/>
          <w:color w:val="000000"/>
        </w:rPr>
        <w:t xml:space="preserve">Общественного совета </w:t>
      </w:r>
      <w:r>
        <w:rPr>
          <w:rFonts w:eastAsia="Arial Unicode MS"/>
          <w:color w:val="000000"/>
        </w:rPr>
        <w:t xml:space="preserve">по проведению </w:t>
      </w:r>
      <w:proofErr w:type="gramStart"/>
      <w:r>
        <w:rPr>
          <w:rFonts w:eastAsia="Arial Unicode MS"/>
          <w:color w:val="000000"/>
        </w:rPr>
        <w:t>независимой</w:t>
      </w:r>
      <w:proofErr w:type="gramEnd"/>
      <w:r>
        <w:rPr>
          <w:rFonts w:eastAsia="Arial Unicode MS"/>
          <w:color w:val="000000"/>
        </w:rPr>
        <w:t xml:space="preserve"> </w:t>
      </w:r>
    </w:p>
    <w:p w:rsidR="00834BDE" w:rsidRPr="007D0924" w:rsidRDefault="00834BDE" w:rsidP="00834BDE">
      <w:pPr>
        <w:spacing w:line="240" w:lineRule="auto"/>
        <w:ind w:left="1985"/>
        <w:jc w:val="right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оценки качества условий оказания услуг</w:t>
      </w:r>
    </w:p>
    <w:p w:rsidR="00834BDE" w:rsidRDefault="00834BDE" w:rsidP="00834BDE">
      <w:pPr>
        <w:spacing w:line="240" w:lineRule="auto"/>
        <w:ind w:left="1985"/>
        <w:jc w:val="right"/>
        <w:rPr>
          <w:rFonts w:eastAsia="Arial Unicode MS"/>
          <w:color w:val="000000"/>
        </w:rPr>
      </w:pPr>
      <w:r w:rsidRPr="007D0924">
        <w:rPr>
          <w:rFonts w:eastAsia="Arial Unicode MS"/>
          <w:color w:val="000000"/>
        </w:rPr>
        <w:t>при Министерстве труда</w:t>
      </w:r>
      <w:r>
        <w:rPr>
          <w:rFonts w:eastAsia="Arial Unicode MS"/>
          <w:color w:val="000000"/>
        </w:rPr>
        <w:t>, занятости</w:t>
      </w:r>
      <w:r w:rsidRPr="007D0924">
        <w:rPr>
          <w:rFonts w:eastAsia="Arial Unicode MS"/>
          <w:color w:val="000000"/>
        </w:rPr>
        <w:t xml:space="preserve"> </w:t>
      </w:r>
    </w:p>
    <w:p w:rsidR="00834BDE" w:rsidRDefault="00834BDE" w:rsidP="00834BDE">
      <w:pPr>
        <w:spacing w:line="240" w:lineRule="auto"/>
        <w:ind w:left="1985"/>
        <w:jc w:val="right"/>
        <w:rPr>
          <w:rFonts w:eastAsia="Arial Unicode MS"/>
          <w:color w:val="000000"/>
        </w:rPr>
      </w:pPr>
      <w:r w:rsidRPr="007D0924">
        <w:rPr>
          <w:rFonts w:eastAsia="Arial Unicode MS"/>
          <w:color w:val="000000"/>
        </w:rPr>
        <w:t xml:space="preserve">и социальной защиты </w:t>
      </w:r>
    </w:p>
    <w:p w:rsidR="00834BDE" w:rsidRPr="007D0924" w:rsidRDefault="00834BDE" w:rsidP="00834BDE">
      <w:pPr>
        <w:spacing w:line="240" w:lineRule="auto"/>
        <w:ind w:left="1985"/>
        <w:jc w:val="right"/>
        <w:rPr>
          <w:rFonts w:eastAsia="Arial Unicode MS"/>
          <w:color w:val="000000"/>
        </w:rPr>
      </w:pPr>
      <w:r w:rsidRPr="007D0924">
        <w:rPr>
          <w:rFonts w:eastAsia="Arial Unicode MS"/>
          <w:color w:val="000000"/>
        </w:rPr>
        <w:t>Республики Коми</w:t>
      </w:r>
    </w:p>
    <w:p w:rsidR="00834BDE" w:rsidRDefault="00834BDE" w:rsidP="00834BDE">
      <w:pPr>
        <w:spacing w:line="240" w:lineRule="auto"/>
        <w:ind w:left="1985"/>
        <w:jc w:val="right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от 30.10.2020</w:t>
      </w:r>
      <w:r w:rsidRPr="007D0924">
        <w:rPr>
          <w:rFonts w:eastAsia="Arial Unicode MS"/>
          <w:color w:val="000000"/>
        </w:rPr>
        <w:t xml:space="preserve"> г. №</w:t>
      </w:r>
      <w:r>
        <w:rPr>
          <w:rFonts w:eastAsia="Arial Unicode MS"/>
          <w:color w:val="000000"/>
        </w:rPr>
        <w:t xml:space="preserve"> 2</w:t>
      </w:r>
    </w:p>
    <w:p w:rsidR="00834BDE" w:rsidRPr="006867B5" w:rsidRDefault="00834BDE" w:rsidP="00834BDE">
      <w:pPr>
        <w:pStyle w:val="Default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56006" w:rsidRPr="00122F5B" w:rsidRDefault="00956006" w:rsidP="00CA723F">
      <w:pPr>
        <w:tabs>
          <w:tab w:val="left" w:pos="9637"/>
        </w:tabs>
        <w:spacing w:line="240" w:lineRule="auto"/>
        <w:ind w:right="-2" w:firstLine="0"/>
        <w:rPr>
          <w:b/>
          <w:sz w:val="28"/>
          <w:szCs w:val="28"/>
        </w:rPr>
      </w:pPr>
    </w:p>
    <w:p w:rsidR="00834BDE" w:rsidRPr="00122F5B" w:rsidRDefault="00956006" w:rsidP="00834BDE">
      <w:pPr>
        <w:spacing w:line="240" w:lineRule="auto"/>
        <w:ind w:firstLine="0"/>
        <w:jc w:val="center"/>
        <w:rPr>
          <w:rFonts w:eastAsia="Arial Unicode MS"/>
          <w:b/>
          <w:color w:val="000000"/>
          <w:sz w:val="28"/>
          <w:szCs w:val="28"/>
        </w:rPr>
      </w:pPr>
      <w:r w:rsidRPr="00122F5B">
        <w:rPr>
          <w:b/>
          <w:sz w:val="28"/>
          <w:szCs w:val="28"/>
        </w:rPr>
        <w:t xml:space="preserve">Предложения Общественного совета </w:t>
      </w:r>
      <w:r w:rsidR="00834BDE" w:rsidRPr="00122F5B">
        <w:rPr>
          <w:rFonts w:eastAsia="Arial Unicode MS"/>
          <w:b/>
          <w:color w:val="000000"/>
          <w:sz w:val="28"/>
          <w:szCs w:val="28"/>
        </w:rPr>
        <w:t xml:space="preserve">по проведению независимой </w:t>
      </w:r>
      <w:proofErr w:type="gramStart"/>
      <w:r w:rsidR="00834BDE" w:rsidRPr="00122F5B">
        <w:rPr>
          <w:rFonts w:eastAsia="Arial Unicode MS"/>
          <w:b/>
          <w:color w:val="000000"/>
          <w:sz w:val="28"/>
          <w:szCs w:val="28"/>
        </w:rPr>
        <w:t>оценки качества условий оказания услуг</w:t>
      </w:r>
      <w:proofErr w:type="gramEnd"/>
      <w:r w:rsidR="00834BDE" w:rsidRPr="00122F5B">
        <w:rPr>
          <w:rFonts w:eastAsia="Arial Unicode MS"/>
          <w:b/>
          <w:color w:val="000000"/>
          <w:sz w:val="28"/>
          <w:szCs w:val="28"/>
        </w:rPr>
        <w:t xml:space="preserve"> при Министерстве труда, занятости</w:t>
      </w:r>
    </w:p>
    <w:p w:rsidR="00956006" w:rsidRPr="00122F5B" w:rsidRDefault="00834BDE" w:rsidP="00122F5B">
      <w:pPr>
        <w:spacing w:line="240" w:lineRule="auto"/>
        <w:ind w:firstLine="0"/>
        <w:jc w:val="center"/>
        <w:rPr>
          <w:rFonts w:eastAsia="Arial Unicode MS"/>
          <w:b/>
          <w:color w:val="000000"/>
          <w:sz w:val="28"/>
          <w:szCs w:val="28"/>
        </w:rPr>
      </w:pPr>
      <w:r w:rsidRPr="00122F5B">
        <w:rPr>
          <w:rFonts w:eastAsia="Arial Unicode MS"/>
          <w:b/>
          <w:color w:val="000000"/>
          <w:sz w:val="28"/>
          <w:szCs w:val="28"/>
        </w:rPr>
        <w:t xml:space="preserve">и социальной защиты Республики Коми </w:t>
      </w:r>
      <w:r w:rsidR="00956006" w:rsidRPr="00122F5B">
        <w:rPr>
          <w:b/>
          <w:sz w:val="28"/>
          <w:szCs w:val="28"/>
        </w:rPr>
        <w:t>по улучшению качества деятельности организаций</w:t>
      </w:r>
      <w:r w:rsidR="00CA723F">
        <w:rPr>
          <w:b/>
          <w:sz w:val="28"/>
          <w:szCs w:val="28"/>
        </w:rPr>
        <w:t xml:space="preserve">, прошедших </w:t>
      </w:r>
      <w:r w:rsidR="00CA723F" w:rsidRPr="00122F5B">
        <w:rPr>
          <w:rFonts w:eastAsia="Arial Unicode MS"/>
          <w:b/>
          <w:color w:val="000000"/>
          <w:sz w:val="28"/>
          <w:szCs w:val="28"/>
        </w:rPr>
        <w:t>независимой оценки качества условий оказания услуг</w:t>
      </w:r>
      <w:r w:rsidR="00CA723F">
        <w:rPr>
          <w:rFonts w:eastAsia="Arial Unicode MS"/>
          <w:b/>
          <w:color w:val="000000"/>
          <w:sz w:val="28"/>
          <w:szCs w:val="28"/>
        </w:rPr>
        <w:t xml:space="preserve"> в 2020 году</w:t>
      </w:r>
    </w:p>
    <w:p w:rsidR="00834BDE" w:rsidRDefault="00834BDE" w:rsidP="001454BA">
      <w:pPr>
        <w:tabs>
          <w:tab w:val="left" w:pos="9637"/>
        </w:tabs>
        <w:spacing w:line="240" w:lineRule="auto"/>
        <w:ind w:left="-284" w:right="-2" w:firstLine="0"/>
        <w:jc w:val="center"/>
        <w:rPr>
          <w:sz w:val="28"/>
          <w:szCs w:val="28"/>
        </w:rPr>
      </w:pPr>
    </w:p>
    <w:p w:rsidR="00834BDE" w:rsidRPr="00A70CF6" w:rsidRDefault="001454BA" w:rsidP="00B23242">
      <w:pPr>
        <w:tabs>
          <w:tab w:val="left" w:pos="567"/>
          <w:tab w:val="left" w:pos="9637"/>
        </w:tabs>
        <w:spacing w:line="240" w:lineRule="auto"/>
        <w:ind w:right="-2" w:firstLine="0"/>
        <w:rPr>
          <w:b/>
          <w:sz w:val="28"/>
          <w:szCs w:val="28"/>
        </w:rPr>
      </w:pPr>
      <w:r w:rsidRPr="00A70CF6">
        <w:rPr>
          <w:b/>
          <w:sz w:val="28"/>
          <w:szCs w:val="28"/>
        </w:rPr>
        <w:t xml:space="preserve"> </w:t>
      </w:r>
      <w:r w:rsidR="00A70CF6">
        <w:rPr>
          <w:b/>
          <w:sz w:val="28"/>
          <w:szCs w:val="28"/>
        </w:rPr>
        <w:tab/>
      </w:r>
      <w:r w:rsidRPr="00A70CF6">
        <w:rPr>
          <w:b/>
          <w:sz w:val="28"/>
          <w:szCs w:val="28"/>
        </w:rPr>
        <w:t xml:space="preserve"> </w:t>
      </w:r>
      <w:r w:rsidR="00A202EE" w:rsidRPr="00A70CF6">
        <w:rPr>
          <w:b/>
          <w:sz w:val="28"/>
          <w:szCs w:val="28"/>
        </w:rPr>
        <w:t xml:space="preserve">1. </w:t>
      </w:r>
      <w:r w:rsidR="00CA723F" w:rsidRPr="00A70CF6">
        <w:rPr>
          <w:b/>
          <w:sz w:val="28"/>
          <w:szCs w:val="28"/>
        </w:rPr>
        <w:t>П</w:t>
      </w:r>
      <w:r w:rsidR="001B73F3" w:rsidRPr="00A70CF6">
        <w:rPr>
          <w:b/>
          <w:sz w:val="28"/>
          <w:szCs w:val="28"/>
        </w:rPr>
        <w:t>редпринять меры</w:t>
      </w:r>
      <w:r w:rsidR="00CA723F" w:rsidRPr="00A70CF6">
        <w:rPr>
          <w:b/>
          <w:sz w:val="28"/>
          <w:szCs w:val="28"/>
        </w:rPr>
        <w:t xml:space="preserve"> </w:t>
      </w:r>
      <w:r w:rsidR="001B73F3" w:rsidRPr="00A70CF6">
        <w:rPr>
          <w:b/>
          <w:sz w:val="28"/>
          <w:szCs w:val="28"/>
        </w:rPr>
        <w:t xml:space="preserve">по повышению доступности прилегающей территории, помещений организаций и предоставляемых услуг для лиц </w:t>
      </w:r>
      <w:r w:rsidR="003E0420" w:rsidRPr="00A70CF6">
        <w:rPr>
          <w:b/>
          <w:sz w:val="28"/>
          <w:szCs w:val="28"/>
        </w:rPr>
        <w:t xml:space="preserve">            </w:t>
      </w:r>
      <w:r w:rsidR="001B73F3" w:rsidRPr="00A70CF6">
        <w:rPr>
          <w:b/>
          <w:sz w:val="28"/>
          <w:szCs w:val="28"/>
        </w:rPr>
        <w:t>с ограниченными возможностями здоровья</w:t>
      </w:r>
      <w:r w:rsidR="005B10B5" w:rsidRPr="00A70CF6">
        <w:rPr>
          <w:b/>
          <w:sz w:val="28"/>
          <w:szCs w:val="28"/>
        </w:rPr>
        <w:t>:</w:t>
      </w:r>
    </w:p>
    <w:p w:rsidR="005B10B5" w:rsidRPr="005B10B5" w:rsidRDefault="005E281F" w:rsidP="005B10B5">
      <w:pPr>
        <w:tabs>
          <w:tab w:val="left" w:pos="9355"/>
        </w:tabs>
        <w:spacing w:line="276" w:lineRule="auto"/>
        <w:ind w:right="-1" w:firstLine="567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1.1. </w:t>
      </w:r>
      <w:r w:rsidR="005B10B5" w:rsidRPr="003E0420">
        <w:rPr>
          <w:b/>
          <w:i/>
          <w:color w:val="000000"/>
          <w:sz w:val="28"/>
          <w:szCs w:val="28"/>
        </w:rPr>
        <w:t>Оборудовать</w:t>
      </w:r>
      <w:r w:rsidR="003E0420" w:rsidRPr="003E0420">
        <w:rPr>
          <w:b/>
          <w:i/>
          <w:color w:val="000000"/>
          <w:sz w:val="28"/>
          <w:szCs w:val="28"/>
        </w:rPr>
        <w:t xml:space="preserve"> входные группы пандусами/подъемными платформами</w:t>
      </w:r>
      <w:r w:rsidR="003E0420">
        <w:rPr>
          <w:b/>
          <w:i/>
          <w:color w:val="000000"/>
          <w:sz w:val="28"/>
          <w:szCs w:val="28"/>
        </w:rPr>
        <w:t xml:space="preserve"> </w:t>
      </w:r>
      <w:r w:rsidR="003E0420" w:rsidRPr="00F32EAD">
        <w:rPr>
          <w:color w:val="000000"/>
          <w:sz w:val="28"/>
          <w:szCs w:val="28"/>
        </w:rPr>
        <w:t>(</w:t>
      </w:r>
      <w:r w:rsidR="005B10B5" w:rsidRPr="005B10B5">
        <w:rPr>
          <w:color w:val="000000"/>
          <w:sz w:val="28"/>
          <w:szCs w:val="28"/>
        </w:rPr>
        <w:t>АНО ЦСОН «Забота»; АНО ЦСОН «Хорошая жизнь»</w:t>
      </w:r>
      <w:r w:rsidR="003E0420">
        <w:rPr>
          <w:color w:val="000000"/>
          <w:sz w:val="28"/>
          <w:szCs w:val="28"/>
        </w:rPr>
        <w:t>)</w:t>
      </w:r>
      <w:r w:rsidR="005B10B5" w:rsidRPr="005B10B5">
        <w:rPr>
          <w:color w:val="000000"/>
          <w:sz w:val="28"/>
          <w:szCs w:val="28"/>
        </w:rPr>
        <w:t>.</w:t>
      </w:r>
    </w:p>
    <w:p w:rsidR="005B10B5" w:rsidRPr="005E281F" w:rsidRDefault="005E281F" w:rsidP="005E281F">
      <w:pPr>
        <w:tabs>
          <w:tab w:val="left" w:pos="9355"/>
        </w:tabs>
        <w:spacing w:line="276" w:lineRule="auto"/>
        <w:ind w:right="-1" w:firstLine="567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1.2. </w:t>
      </w:r>
      <w:r w:rsidR="005B10B5" w:rsidRPr="005E281F">
        <w:rPr>
          <w:b/>
          <w:i/>
          <w:color w:val="000000"/>
          <w:sz w:val="28"/>
          <w:szCs w:val="28"/>
        </w:rPr>
        <w:t>Выделить стоянки для авт</w:t>
      </w:r>
      <w:r>
        <w:rPr>
          <w:b/>
          <w:i/>
          <w:color w:val="000000"/>
          <w:sz w:val="28"/>
          <w:szCs w:val="28"/>
        </w:rPr>
        <w:t>отранспортных средств инвалидов (</w:t>
      </w:r>
      <w:r>
        <w:rPr>
          <w:color w:val="000000"/>
          <w:sz w:val="28"/>
          <w:szCs w:val="28"/>
        </w:rPr>
        <w:t xml:space="preserve">ГБУ РК «Республиканский </w:t>
      </w:r>
      <w:proofErr w:type="spellStart"/>
      <w:r>
        <w:rPr>
          <w:color w:val="000000"/>
          <w:sz w:val="28"/>
          <w:szCs w:val="28"/>
        </w:rPr>
        <w:t>Эжвинский</w:t>
      </w:r>
      <w:proofErr w:type="spellEnd"/>
      <w:r>
        <w:rPr>
          <w:color w:val="000000"/>
          <w:sz w:val="28"/>
          <w:szCs w:val="28"/>
        </w:rPr>
        <w:t xml:space="preserve"> ПНИ»; ГБУ РК «Республиканский </w:t>
      </w:r>
      <w:proofErr w:type="spellStart"/>
      <w:r>
        <w:rPr>
          <w:color w:val="000000"/>
          <w:sz w:val="28"/>
          <w:szCs w:val="28"/>
        </w:rPr>
        <w:t>Ухтинский</w:t>
      </w:r>
      <w:proofErr w:type="spellEnd"/>
      <w:r>
        <w:rPr>
          <w:color w:val="000000"/>
          <w:sz w:val="28"/>
          <w:szCs w:val="28"/>
        </w:rPr>
        <w:t xml:space="preserve"> ПНИ»</w:t>
      </w:r>
      <w:r w:rsidR="005B10B5" w:rsidRPr="005B10B5">
        <w:rPr>
          <w:color w:val="000000"/>
          <w:sz w:val="28"/>
          <w:szCs w:val="28"/>
        </w:rPr>
        <w:t xml:space="preserve">; АНО ЦСОН «Жизнь»; АНО ЦСОН «Забота»; </w:t>
      </w:r>
      <w:r w:rsidR="000A7C8E">
        <w:rPr>
          <w:color w:val="000000"/>
          <w:sz w:val="28"/>
          <w:szCs w:val="28"/>
        </w:rPr>
        <w:t xml:space="preserve">               </w:t>
      </w:r>
      <w:r w:rsidR="005B10B5" w:rsidRPr="005B10B5">
        <w:rPr>
          <w:color w:val="000000"/>
          <w:sz w:val="28"/>
          <w:szCs w:val="28"/>
        </w:rPr>
        <w:t>АНО ЦСОН «Милосердие»; АНО ЦСОН «Хорошая жизнь»; АНО ЦСОН «Доверие»</w:t>
      </w:r>
      <w:r>
        <w:rPr>
          <w:color w:val="000000"/>
          <w:sz w:val="28"/>
          <w:szCs w:val="28"/>
        </w:rPr>
        <w:t>)</w:t>
      </w:r>
      <w:r w:rsidR="005B10B5" w:rsidRPr="005B10B5">
        <w:rPr>
          <w:color w:val="000000"/>
          <w:sz w:val="28"/>
          <w:szCs w:val="28"/>
        </w:rPr>
        <w:t>.</w:t>
      </w:r>
    </w:p>
    <w:p w:rsidR="005B10B5" w:rsidRPr="005E281F" w:rsidRDefault="005E281F" w:rsidP="005E281F">
      <w:pPr>
        <w:tabs>
          <w:tab w:val="left" w:pos="9355"/>
        </w:tabs>
        <w:spacing w:line="276" w:lineRule="auto"/>
        <w:ind w:right="-1" w:firstLine="567"/>
        <w:rPr>
          <w:b/>
          <w:i/>
          <w:color w:val="000000"/>
          <w:sz w:val="28"/>
          <w:szCs w:val="28"/>
        </w:rPr>
      </w:pPr>
      <w:r w:rsidRPr="005E281F">
        <w:rPr>
          <w:b/>
          <w:i/>
          <w:color w:val="000000"/>
          <w:sz w:val="28"/>
          <w:szCs w:val="28"/>
        </w:rPr>
        <w:t xml:space="preserve">1.3. </w:t>
      </w:r>
      <w:r w:rsidR="005B10B5" w:rsidRPr="005E281F">
        <w:rPr>
          <w:b/>
          <w:i/>
          <w:color w:val="000000"/>
          <w:sz w:val="28"/>
          <w:szCs w:val="28"/>
        </w:rPr>
        <w:t>Адаптировать лифты, пору</w:t>
      </w:r>
      <w:r>
        <w:rPr>
          <w:b/>
          <w:i/>
          <w:color w:val="000000"/>
          <w:sz w:val="28"/>
          <w:szCs w:val="28"/>
        </w:rPr>
        <w:t xml:space="preserve">чни, расширенные дверные проемы </w:t>
      </w:r>
      <w:r w:rsidRPr="00F32EAD">
        <w:rPr>
          <w:color w:val="000000"/>
          <w:sz w:val="28"/>
          <w:szCs w:val="28"/>
        </w:rPr>
        <w:t>(</w:t>
      </w:r>
      <w:r w:rsidR="005B10B5" w:rsidRPr="005B10B5">
        <w:rPr>
          <w:color w:val="000000"/>
          <w:sz w:val="28"/>
          <w:szCs w:val="28"/>
        </w:rPr>
        <w:t>АНО ЦСОН «</w:t>
      </w:r>
      <w:proofErr w:type="spellStart"/>
      <w:r w:rsidR="005B10B5" w:rsidRPr="005B10B5">
        <w:rPr>
          <w:color w:val="000000"/>
          <w:sz w:val="28"/>
          <w:szCs w:val="28"/>
        </w:rPr>
        <w:t>Припечорье</w:t>
      </w:r>
      <w:proofErr w:type="spellEnd"/>
      <w:r w:rsidR="005B10B5" w:rsidRPr="005B10B5">
        <w:rPr>
          <w:color w:val="000000"/>
          <w:sz w:val="28"/>
          <w:szCs w:val="28"/>
        </w:rPr>
        <w:t>»; АНО ЦСОН «</w:t>
      </w:r>
      <w:proofErr w:type="spellStart"/>
      <w:r w:rsidR="005B10B5" w:rsidRPr="005B10B5">
        <w:rPr>
          <w:color w:val="000000"/>
          <w:sz w:val="28"/>
          <w:szCs w:val="28"/>
        </w:rPr>
        <w:t>Тиман</w:t>
      </w:r>
      <w:proofErr w:type="spellEnd"/>
      <w:r w:rsidR="005B10B5" w:rsidRPr="005B10B5">
        <w:rPr>
          <w:color w:val="000000"/>
          <w:sz w:val="28"/>
          <w:szCs w:val="28"/>
        </w:rPr>
        <w:t>»; АНО ЦСОН «Хорошая жизнь»; АНО ЦСОН «Доброта»; АНО ЦСОН «Южный»</w:t>
      </w:r>
      <w:r>
        <w:rPr>
          <w:color w:val="000000"/>
          <w:sz w:val="28"/>
          <w:szCs w:val="28"/>
        </w:rPr>
        <w:t>)</w:t>
      </w:r>
      <w:r w:rsidR="005B10B5" w:rsidRPr="005B10B5">
        <w:rPr>
          <w:color w:val="000000"/>
          <w:sz w:val="28"/>
          <w:szCs w:val="28"/>
        </w:rPr>
        <w:t>.</w:t>
      </w:r>
    </w:p>
    <w:p w:rsidR="005E281F" w:rsidRDefault="005E281F" w:rsidP="005B10B5">
      <w:pPr>
        <w:tabs>
          <w:tab w:val="left" w:pos="9355"/>
        </w:tabs>
        <w:spacing w:line="276" w:lineRule="auto"/>
        <w:ind w:right="-1" w:firstLine="567"/>
        <w:jc w:val="left"/>
        <w:rPr>
          <w:b/>
          <w:i/>
          <w:color w:val="000000"/>
          <w:sz w:val="28"/>
          <w:szCs w:val="28"/>
        </w:rPr>
      </w:pPr>
      <w:r w:rsidRPr="005E281F">
        <w:rPr>
          <w:b/>
          <w:i/>
          <w:color w:val="000000"/>
          <w:sz w:val="28"/>
          <w:szCs w:val="28"/>
        </w:rPr>
        <w:t xml:space="preserve">1.4. </w:t>
      </w:r>
      <w:r w:rsidR="005B10B5" w:rsidRPr="005E281F">
        <w:rPr>
          <w:b/>
          <w:i/>
          <w:color w:val="000000"/>
          <w:sz w:val="28"/>
          <w:szCs w:val="28"/>
        </w:rPr>
        <w:t xml:space="preserve">Приобрести сменные кресла-коляски </w:t>
      </w:r>
      <w:r>
        <w:rPr>
          <w:b/>
          <w:i/>
          <w:color w:val="000000"/>
          <w:sz w:val="28"/>
          <w:szCs w:val="28"/>
        </w:rPr>
        <w:t xml:space="preserve"> </w:t>
      </w:r>
      <w:r w:rsidRPr="00F32EAD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АНО ЦСОН «Южный»;</w:t>
      </w:r>
    </w:p>
    <w:p w:rsidR="005B10B5" w:rsidRPr="005B10B5" w:rsidRDefault="005E281F" w:rsidP="005E281F">
      <w:pPr>
        <w:tabs>
          <w:tab w:val="left" w:pos="9355"/>
        </w:tabs>
        <w:spacing w:line="276" w:lineRule="auto"/>
        <w:ind w:right="-1" w:firstLine="0"/>
        <w:jc w:val="lef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АНО ЦСОН </w:t>
      </w:r>
      <w:r w:rsidR="005B10B5" w:rsidRPr="005B10B5">
        <w:rPr>
          <w:color w:val="000000"/>
          <w:sz w:val="28"/>
          <w:szCs w:val="28"/>
        </w:rPr>
        <w:t>«Милосердие</w:t>
      </w:r>
      <w:r>
        <w:rPr>
          <w:color w:val="000000"/>
          <w:sz w:val="28"/>
          <w:szCs w:val="28"/>
        </w:rPr>
        <w:t>»).</w:t>
      </w:r>
      <w:proofErr w:type="gramEnd"/>
    </w:p>
    <w:p w:rsidR="005B10B5" w:rsidRDefault="000A7C8E" w:rsidP="000A7C8E">
      <w:pPr>
        <w:tabs>
          <w:tab w:val="left" w:pos="1134"/>
          <w:tab w:val="left" w:pos="1276"/>
          <w:tab w:val="left" w:pos="9355"/>
        </w:tabs>
        <w:spacing w:line="276" w:lineRule="auto"/>
        <w:ind w:right="-1" w:firstLine="567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1.5. </w:t>
      </w:r>
      <w:r w:rsidR="005B10B5" w:rsidRPr="005E281F">
        <w:rPr>
          <w:b/>
          <w:i/>
          <w:color w:val="000000"/>
          <w:sz w:val="28"/>
          <w:szCs w:val="28"/>
        </w:rPr>
        <w:t xml:space="preserve">Оборудовать санитарно-гигиенические помещения </w:t>
      </w:r>
      <w:r w:rsidR="005E281F">
        <w:rPr>
          <w:b/>
          <w:i/>
          <w:color w:val="000000"/>
          <w:sz w:val="28"/>
          <w:szCs w:val="28"/>
        </w:rPr>
        <w:t xml:space="preserve">                            </w:t>
      </w:r>
      <w:r w:rsidR="005B10B5" w:rsidRPr="005E281F">
        <w:rPr>
          <w:b/>
          <w:i/>
          <w:color w:val="000000"/>
          <w:sz w:val="28"/>
          <w:szCs w:val="28"/>
        </w:rPr>
        <w:t>для инвалидов</w:t>
      </w:r>
      <w:r w:rsidR="005E281F">
        <w:rPr>
          <w:color w:val="000000"/>
          <w:sz w:val="28"/>
          <w:szCs w:val="28"/>
        </w:rPr>
        <w:t xml:space="preserve"> (</w:t>
      </w:r>
      <w:r w:rsidR="005B10B5" w:rsidRPr="005B10B5">
        <w:rPr>
          <w:color w:val="000000"/>
          <w:sz w:val="28"/>
          <w:szCs w:val="28"/>
        </w:rPr>
        <w:t>АНО ЦСОН «Хорошая жизнь»; АНО ЦСОН «Доброта»; АНО ЦСОН «Южный»; АНО ЦСОН «Доверие»</w:t>
      </w:r>
      <w:r w:rsidR="005E281F">
        <w:rPr>
          <w:color w:val="000000"/>
          <w:sz w:val="28"/>
          <w:szCs w:val="28"/>
        </w:rPr>
        <w:t>)</w:t>
      </w:r>
      <w:r w:rsidR="005B10B5" w:rsidRPr="005B10B5">
        <w:rPr>
          <w:color w:val="000000"/>
          <w:sz w:val="28"/>
          <w:szCs w:val="28"/>
        </w:rPr>
        <w:t>.</w:t>
      </w:r>
    </w:p>
    <w:p w:rsidR="005B10B5" w:rsidRPr="000A7C8E" w:rsidRDefault="000A7C8E" w:rsidP="000A7C8E">
      <w:pPr>
        <w:tabs>
          <w:tab w:val="left" w:pos="9355"/>
        </w:tabs>
        <w:spacing w:line="276" w:lineRule="auto"/>
        <w:ind w:right="-1" w:firstLine="567"/>
        <w:rPr>
          <w:b/>
          <w:i/>
          <w:color w:val="000000"/>
          <w:sz w:val="28"/>
          <w:szCs w:val="28"/>
        </w:rPr>
      </w:pPr>
      <w:r w:rsidRPr="000A7C8E">
        <w:rPr>
          <w:b/>
          <w:i/>
          <w:color w:val="000000"/>
          <w:sz w:val="28"/>
          <w:szCs w:val="28"/>
        </w:rPr>
        <w:t xml:space="preserve">1.6. </w:t>
      </w:r>
      <w:r w:rsidR="005B10B5" w:rsidRPr="000A7C8E">
        <w:rPr>
          <w:b/>
          <w:i/>
          <w:color w:val="000000"/>
          <w:sz w:val="28"/>
          <w:szCs w:val="28"/>
        </w:rPr>
        <w:t xml:space="preserve">Обеспечить дублирование для инвалидов по слуху и зрению звуковой </w:t>
      </w:r>
      <w:r w:rsidR="00122F5B" w:rsidRPr="000A7C8E">
        <w:rPr>
          <w:b/>
          <w:i/>
          <w:color w:val="000000"/>
          <w:sz w:val="28"/>
          <w:szCs w:val="28"/>
        </w:rPr>
        <w:t xml:space="preserve"> </w:t>
      </w:r>
      <w:r w:rsidR="005B10B5" w:rsidRPr="000A7C8E">
        <w:rPr>
          <w:b/>
          <w:i/>
          <w:color w:val="000000"/>
          <w:sz w:val="28"/>
          <w:szCs w:val="28"/>
        </w:rPr>
        <w:t>и</w:t>
      </w:r>
      <w:r w:rsidR="00122F5B" w:rsidRPr="000A7C8E">
        <w:rPr>
          <w:b/>
          <w:i/>
          <w:color w:val="000000"/>
          <w:sz w:val="28"/>
          <w:szCs w:val="28"/>
        </w:rPr>
        <w:t xml:space="preserve"> </w:t>
      </w:r>
      <w:r w:rsidR="005B10B5" w:rsidRPr="000A7C8E">
        <w:rPr>
          <w:b/>
          <w:i/>
          <w:color w:val="000000"/>
          <w:sz w:val="28"/>
          <w:szCs w:val="28"/>
        </w:rPr>
        <w:t xml:space="preserve">зрительной информации </w:t>
      </w:r>
      <w:r w:rsidRPr="00F32EAD">
        <w:rPr>
          <w:color w:val="000000"/>
          <w:sz w:val="28"/>
          <w:szCs w:val="28"/>
        </w:rPr>
        <w:t>(</w:t>
      </w:r>
      <w:r w:rsidR="005B10B5" w:rsidRPr="005B10B5">
        <w:rPr>
          <w:color w:val="000000"/>
          <w:sz w:val="28"/>
          <w:szCs w:val="28"/>
        </w:rPr>
        <w:t xml:space="preserve">ГБУ РК </w:t>
      </w:r>
      <w:r>
        <w:rPr>
          <w:color w:val="000000"/>
          <w:sz w:val="28"/>
          <w:szCs w:val="28"/>
        </w:rPr>
        <w:t>«</w:t>
      </w:r>
      <w:r w:rsidR="005B10B5" w:rsidRPr="005B10B5">
        <w:rPr>
          <w:color w:val="000000"/>
          <w:sz w:val="28"/>
          <w:szCs w:val="28"/>
        </w:rPr>
        <w:t xml:space="preserve">Республиканский </w:t>
      </w:r>
      <w:proofErr w:type="spellStart"/>
      <w:r w:rsidR="005B10B5" w:rsidRPr="005B10B5">
        <w:rPr>
          <w:color w:val="000000"/>
          <w:sz w:val="28"/>
          <w:szCs w:val="28"/>
        </w:rPr>
        <w:t>Летский</w:t>
      </w:r>
      <w:proofErr w:type="spellEnd"/>
      <w:r w:rsidR="005B10B5" w:rsidRPr="005B10B5">
        <w:rPr>
          <w:color w:val="000000"/>
          <w:sz w:val="28"/>
          <w:szCs w:val="28"/>
        </w:rPr>
        <w:t xml:space="preserve"> ПНИ</w:t>
      </w:r>
      <w:r>
        <w:rPr>
          <w:color w:val="000000"/>
          <w:sz w:val="28"/>
          <w:szCs w:val="28"/>
        </w:rPr>
        <w:t>»</w:t>
      </w:r>
      <w:r w:rsidR="005B10B5" w:rsidRPr="005B10B5">
        <w:rPr>
          <w:color w:val="000000"/>
          <w:sz w:val="28"/>
          <w:szCs w:val="28"/>
        </w:rPr>
        <w:t>; АНО ЦСОН «</w:t>
      </w:r>
      <w:proofErr w:type="spellStart"/>
      <w:r w:rsidR="005B10B5" w:rsidRPr="005B10B5">
        <w:rPr>
          <w:color w:val="000000"/>
          <w:sz w:val="28"/>
          <w:szCs w:val="28"/>
        </w:rPr>
        <w:t>Припечорье</w:t>
      </w:r>
      <w:proofErr w:type="spellEnd"/>
      <w:r w:rsidR="005B10B5" w:rsidRPr="005B10B5">
        <w:rPr>
          <w:color w:val="000000"/>
          <w:sz w:val="28"/>
          <w:szCs w:val="28"/>
        </w:rPr>
        <w:t>»; АНО ЦСОН «</w:t>
      </w:r>
      <w:proofErr w:type="spellStart"/>
      <w:r w:rsidR="005B10B5" w:rsidRPr="005B10B5">
        <w:rPr>
          <w:color w:val="000000"/>
          <w:sz w:val="28"/>
          <w:szCs w:val="28"/>
        </w:rPr>
        <w:t>Тиман</w:t>
      </w:r>
      <w:proofErr w:type="spellEnd"/>
      <w:r w:rsidR="005B10B5" w:rsidRPr="005B10B5">
        <w:rPr>
          <w:color w:val="000000"/>
          <w:sz w:val="28"/>
          <w:szCs w:val="28"/>
        </w:rPr>
        <w:t xml:space="preserve">»; </w:t>
      </w:r>
      <w:r>
        <w:rPr>
          <w:color w:val="000000"/>
          <w:sz w:val="28"/>
          <w:szCs w:val="28"/>
        </w:rPr>
        <w:t xml:space="preserve">                          </w:t>
      </w:r>
      <w:r w:rsidR="005B10B5" w:rsidRPr="005B10B5">
        <w:rPr>
          <w:color w:val="000000"/>
          <w:sz w:val="28"/>
          <w:szCs w:val="28"/>
        </w:rPr>
        <w:t>АНО ЦСОН «Арктика»; АНО ЦСОН «</w:t>
      </w:r>
      <w:proofErr w:type="spellStart"/>
      <w:r w:rsidR="005B10B5" w:rsidRPr="005B10B5">
        <w:rPr>
          <w:color w:val="000000"/>
          <w:sz w:val="28"/>
          <w:szCs w:val="28"/>
        </w:rPr>
        <w:t>Югыд</w:t>
      </w:r>
      <w:proofErr w:type="spellEnd"/>
      <w:r w:rsidR="005B10B5" w:rsidRPr="005B10B5">
        <w:rPr>
          <w:color w:val="000000"/>
          <w:sz w:val="28"/>
          <w:szCs w:val="28"/>
        </w:rPr>
        <w:t xml:space="preserve"> лун» (Светлый день); </w:t>
      </w:r>
      <w:r>
        <w:rPr>
          <w:color w:val="000000"/>
          <w:sz w:val="28"/>
          <w:szCs w:val="28"/>
        </w:rPr>
        <w:t xml:space="preserve">                     </w:t>
      </w:r>
      <w:r w:rsidR="005B10B5" w:rsidRPr="005B10B5">
        <w:rPr>
          <w:color w:val="000000"/>
          <w:sz w:val="28"/>
          <w:szCs w:val="28"/>
        </w:rPr>
        <w:t xml:space="preserve">АНО ЦСОН «Милосердие»; АНО ЦСОН «Хорошая жизнь»; </w:t>
      </w:r>
      <w:r>
        <w:rPr>
          <w:color w:val="000000"/>
          <w:sz w:val="28"/>
          <w:szCs w:val="28"/>
        </w:rPr>
        <w:t xml:space="preserve">                     </w:t>
      </w:r>
      <w:r w:rsidR="005B10B5" w:rsidRPr="005B10B5">
        <w:rPr>
          <w:color w:val="000000"/>
          <w:sz w:val="28"/>
          <w:szCs w:val="28"/>
        </w:rPr>
        <w:t>АНО ЦСОН «Доброта»; АНО ЦСОН «Южный»; АНО ЦСОН «Доверие»</w:t>
      </w:r>
      <w:r>
        <w:rPr>
          <w:color w:val="000000"/>
          <w:sz w:val="28"/>
          <w:szCs w:val="28"/>
        </w:rPr>
        <w:t>)</w:t>
      </w:r>
      <w:r w:rsidR="005B10B5" w:rsidRPr="005B10B5">
        <w:rPr>
          <w:color w:val="000000"/>
          <w:sz w:val="28"/>
          <w:szCs w:val="28"/>
        </w:rPr>
        <w:t>.</w:t>
      </w:r>
    </w:p>
    <w:p w:rsidR="005B10B5" w:rsidRPr="005B10B5" w:rsidRDefault="000A7C8E" w:rsidP="000A7C8E">
      <w:pPr>
        <w:tabs>
          <w:tab w:val="left" w:pos="9355"/>
        </w:tabs>
        <w:spacing w:line="276" w:lineRule="auto"/>
        <w:ind w:right="-1" w:firstLine="567"/>
        <w:rPr>
          <w:color w:val="000000"/>
          <w:sz w:val="28"/>
          <w:szCs w:val="28"/>
        </w:rPr>
      </w:pPr>
      <w:r w:rsidRPr="000A7C8E">
        <w:rPr>
          <w:b/>
          <w:i/>
          <w:color w:val="000000"/>
          <w:sz w:val="28"/>
          <w:szCs w:val="28"/>
        </w:rPr>
        <w:t xml:space="preserve">1.7. </w:t>
      </w:r>
      <w:proofErr w:type="gramStart"/>
      <w:r w:rsidR="005B10B5" w:rsidRPr="000A7C8E">
        <w:rPr>
          <w:b/>
          <w:i/>
          <w:color w:val="000000"/>
          <w:sz w:val="28"/>
          <w:szCs w:val="28"/>
        </w:rPr>
        <w:t xml:space="preserve">Обеспечить дублирование надписей, знаков и иной текстовой </w:t>
      </w:r>
      <w:r w:rsidR="00122F5B" w:rsidRPr="000A7C8E">
        <w:rPr>
          <w:b/>
          <w:i/>
          <w:color w:val="000000"/>
          <w:sz w:val="28"/>
          <w:szCs w:val="28"/>
        </w:rPr>
        <w:t xml:space="preserve">                       </w:t>
      </w:r>
      <w:r w:rsidR="005B10B5" w:rsidRPr="000A7C8E">
        <w:rPr>
          <w:b/>
          <w:i/>
          <w:color w:val="000000"/>
          <w:sz w:val="28"/>
          <w:szCs w:val="28"/>
        </w:rPr>
        <w:t>и графической информации знаками, выполненными р</w:t>
      </w:r>
      <w:r>
        <w:rPr>
          <w:b/>
          <w:i/>
          <w:color w:val="000000"/>
          <w:sz w:val="28"/>
          <w:szCs w:val="28"/>
        </w:rPr>
        <w:t>ельефно-точечным шрифтом Брайля</w:t>
      </w:r>
      <w:r w:rsidR="005B10B5" w:rsidRPr="000A7C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5B10B5" w:rsidRPr="005B10B5">
        <w:rPr>
          <w:color w:val="000000"/>
          <w:sz w:val="28"/>
          <w:szCs w:val="28"/>
        </w:rPr>
        <w:t xml:space="preserve">ГБУ РК </w:t>
      </w:r>
      <w:r>
        <w:rPr>
          <w:color w:val="000000"/>
          <w:sz w:val="28"/>
          <w:szCs w:val="28"/>
        </w:rPr>
        <w:t xml:space="preserve">«Республиканский </w:t>
      </w:r>
      <w:proofErr w:type="spellStart"/>
      <w:r>
        <w:rPr>
          <w:color w:val="000000"/>
          <w:sz w:val="28"/>
          <w:szCs w:val="28"/>
        </w:rPr>
        <w:t>Эжвинский</w:t>
      </w:r>
      <w:proofErr w:type="spellEnd"/>
      <w:r>
        <w:rPr>
          <w:color w:val="000000"/>
          <w:sz w:val="28"/>
          <w:szCs w:val="28"/>
        </w:rPr>
        <w:t xml:space="preserve"> ПНИ»</w:t>
      </w:r>
      <w:r w:rsidR="005B10B5" w:rsidRPr="005B10B5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 xml:space="preserve">                </w:t>
      </w:r>
      <w:r w:rsidR="005B10B5" w:rsidRPr="005B10B5">
        <w:rPr>
          <w:color w:val="000000"/>
          <w:sz w:val="28"/>
          <w:szCs w:val="28"/>
        </w:rPr>
        <w:lastRenderedPageBreak/>
        <w:t xml:space="preserve">ГБУ РК </w:t>
      </w:r>
      <w:r>
        <w:rPr>
          <w:color w:val="000000"/>
          <w:sz w:val="28"/>
          <w:szCs w:val="28"/>
        </w:rPr>
        <w:t>«</w:t>
      </w:r>
      <w:r w:rsidR="005B10B5" w:rsidRPr="005B10B5">
        <w:rPr>
          <w:color w:val="000000"/>
          <w:sz w:val="28"/>
          <w:szCs w:val="28"/>
        </w:rPr>
        <w:t xml:space="preserve">Республиканский </w:t>
      </w:r>
      <w:proofErr w:type="spellStart"/>
      <w:r w:rsidR="005B10B5" w:rsidRPr="005B10B5">
        <w:rPr>
          <w:color w:val="000000"/>
          <w:sz w:val="28"/>
          <w:szCs w:val="28"/>
        </w:rPr>
        <w:t>Ухтинский</w:t>
      </w:r>
      <w:proofErr w:type="spellEnd"/>
      <w:r w:rsidR="005B10B5" w:rsidRPr="005B10B5">
        <w:rPr>
          <w:color w:val="000000"/>
          <w:sz w:val="28"/>
          <w:szCs w:val="28"/>
        </w:rPr>
        <w:t xml:space="preserve"> ПНИ</w:t>
      </w:r>
      <w:r>
        <w:rPr>
          <w:color w:val="000000"/>
          <w:sz w:val="28"/>
          <w:szCs w:val="28"/>
        </w:rPr>
        <w:t>»</w:t>
      </w:r>
      <w:r w:rsidR="005B10B5" w:rsidRPr="005B10B5">
        <w:rPr>
          <w:color w:val="000000"/>
          <w:sz w:val="28"/>
          <w:szCs w:val="28"/>
        </w:rPr>
        <w:t xml:space="preserve">; ГБУ РК </w:t>
      </w:r>
      <w:r>
        <w:rPr>
          <w:color w:val="000000"/>
          <w:sz w:val="28"/>
          <w:szCs w:val="28"/>
        </w:rPr>
        <w:t>«</w:t>
      </w:r>
      <w:r w:rsidR="005B10B5" w:rsidRPr="005B10B5">
        <w:rPr>
          <w:color w:val="000000"/>
          <w:sz w:val="28"/>
          <w:szCs w:val="28"/>
        </w:rPr>
        <w:t xml:space="preserve">Республиканский </w:t>
      </w:r>
      <w:proofErr w:type="spellStart"/>
      <w:r w:rsidR="005B10B5" w:rsidRPr="005B10B5">
        <w:rPr>
          <w:color w:val="000000"/>
          <w:sz w:val="28"/>
          <w:szCs w:val="28"/>
        </w:rPr>
        <w:t>Летский</w:t>
      </w:r>
      <w:proofErr w:type="spellEnd"/>
      <w:r w:rsidR="005B10B5" w:rsidRPr="005B10B5">
        <w:rPr>
          <w:color w:val="000000"/>
          <w:sz w:val="28"/>
          <w:szCs w:val="28"/>
        </w:rPr>
        <w:t xml:space="preserve"> ПНИ</w:t>
      </w:r>
      <w:r>
        <w:rPr>
          <w:color w:val="000000"/>
          <w:sz w:val="28"/>
          <w:szCs w:val="28"/>
        </w:rPr>
        <w:t>»</w:t>
      </w:r>
      <w:r w:rsidR="005B10B5" w:rsidRPr="005B10B5">
        <w:rPr>
          <w:color w:val="000000"/>
          <w:sz w:val="28"/>
          <w:szCs w:val="28"/>
        </w:rPr>
        <w:t>; АНО ЦСОН «</w:t>
      </w:r>
      <w:proofErr w:type="spellStart"/>
      <w:r w:rsidR="005B10B5" w:rsidRPr="005B10B5">
        <w:rPr>
          <w:color w:val="000000"/>
          <w:sz w:val="28"/>
          <w:szCs w:val="28"/>
        </w:rPr>
        <w:t>Припечорье</w:t>
      </w:r>
      <w:proofErr w:type="spellEnd"/>
      <w:r w:rsidR="005B10B5" w:rsidRPr="005B10B5">
        <w:rPr>
          <w:color w:val="000000"/>
          <w:sz w:val="28"/>
          <w:szCs w:val="28"/>
        </w:rPr>
        <w:t>»; АНО ЦСОН «</w:t>
      </w:r>
      <w:proofErr w:type="spellStart"/>
      <w:r w:rsidR="005B10B5" w:rsidRPr="005B10B5">
        <w:rPr>
          <w:color w:val="000000"/>
          <w:sz w:val="28"/>
          <w:szCs w:val="28"/>
        </w:rPr>
        <w:t>Тиман</w:t>
      </w:r>
      <w:proofErr w:type="spellEnd"/>
      <w:r w:rsidR="005B10B5" w:rsidRPr="005B10B5">
        <w:rPr>
          <w:color w:val="000000"/>
          <w:sz w:val="28"/>
          <w:szCs w:val="28"/>
        </w:rPr>
        <w:t xml:space="preserve">»; </w:t>
      </w:r>
      <w:r>
        <w:rPr>
          <w:color w:val="000000"/>
          <w:sz w:val="28"/>
          <w:szCs w:val="28"/>
        </w:rPr>
        <w:t xml:space="preserve">                 </w:t>
      </w:r>
      <w:r w:rsidR="005B10B5" w:rsidRPr="005B10B5">
        <w:rPr>
          <w:color w:val="000000"/>
          <w:sz w:val="28"/>
          <w:szCs w:val="28"/>
        </w:rPr>
        <w:t>АНО ЦСОН «</w:t>
      </w:r>
      <w:proofErr w:type="spellStart"/>
      <w:r w:rsidR="005B10B5" w:rsidRPr="005B10B5">
        <w:rPr>
          <w:color w:val="000000"/>
          <w:sz w:val="28"/>
          <w:szCs w:val="28"/>
        </w:rPr>
        <w:t>Югыд</w:t>
      </w:r>
      <w:proofErr w:type="spellEnd"/>
      <w:r w:rsidR="005B10B5" w:rsidRPr="005B10B5">
        <w:rPr>
          <w:color w:val="000000"/>
          <w:sz w:val="28"/>
          <w:szCs w:val="28"/>
        </w:rPr>
        <w:t xml:space="preserve"> лун» (Светлый день); АНО ЦСОН «Доброта»; </w:t>
      </w:r>
      <w:r>
        <w:rPr>
          <w:color w:val="000000"/>
          <w:sz w:val="28"/>
          <w:szCs w:val="28"/>
        </w:rPr>
        <w:t xml:space="preserve">           </w:t>
      </w:r>
      <w:r w:rsidR="005B10B5" w:rsidRPr="005B10B5">
        <w:rPr>
          <w:color w:val="000000"/>
          <w:sz w:val="28"/>
          <w:szCs w:val="28"/>
        </w:rPr>
        <w:t>АНО ЦСОН «Южный»;</w:t>
      </w:r>
      <w:r w:rsidR="00122F5B">
        <w:rPr>
          <w:color w:val="000000"/>
          <w:sz w:val="28"/>
          <w:szCs w:val="28"/>
        </w:rPr>
        <w:t xml:space="preserve"> </w:t>
      </w:r>
      <w:r w:rsidR="005B10B5" w:rsidRPr="005B10B5">
        <w:rPr>
          <w:color w:val="000000"/>
          <w:sz w:val="28"/>
          <w:szCs w:val="28"/>
        </w:rPr>
        <w:t>АНО ЦСОН «Доверие»</w:t>
      </w:r>
      <w:r>
        <w:rPr>
          <w:color w:val="000000"/>
          <w:sz w:val="28"/>
          <w:szCs w:val="28"/>
        </w:rPr>
        <w:t>)</w:t>
      </w:r>
      <w:r w:rsidR="005B10B5" w:rsidRPr="005B10B5">
        <w:rPr>
          <w:color w:val="000000"/>
          <w:sz w:val="28"/>
          <w:szCs w:val="28"/>
        </w:rPr>
        <w:t>.</w:t>
      </w:r>
      <w:proofErr w:type="gramEnd"/>
    </w:p>
    <w:p w:rsidR="000A7C8E" w:rsidRDefault="000A7C8E" w:rsidP="000A7C8E">
      <w:pPr>
        <w:tabs>
          <w:tab w:val="left" w:pos="9355"/>
        </w:tabs>
        <w:spacing w:line="276" w:lineRule="auto"/>
        <w:ind w:right="-1" w:firstLine="567"/>
        <w:rPr>
          <w:b/>
          <w:i/>
          <w:color w:val="000000"/>
          <w:sz w:val="28"/>
          <w:szCs w:val="28"/>
        </w:rPr>
      </w:pPr>
      <w:r w:rsidRPr="000A7C8E">
        <w:rPr>
          <w:b/>
          <w:i/>
          <w:color w:val="000000"/>
          <w:sz w:val="28"/>
          <w:szCs w:val="28"/>
        </w:rPr>
        <w:t xml:space="preserve">1.8. </w:t>
      </w:r>
      <w:r w:rsidR="005B10B5" w:rsidRPr="000A7C8E">
        <w:rPr>
          <w:b/>
          <w:i/>
          <w:color w:val="000000"/>
          <w:sz w:val="28"/>
          <w:szCs w:val="28"/>
        </w:rPr>
        <w:t>Обеспечить возможность предоставления инвалидам по слуху (слуху</w:t>
      </w:r>
      <w:r w:rsidRPr="000A7C8E">
        <w:rPr>
          <w:b/>
          <w:i/>
          <w:color w:val="000000"/>
          <w:sz w:val="28"/>
          <w:szCs w:val="28"/>
        </w:rPr>
        <w:t xml:space="preserve"> </w:t>
      </w:r>
      <w:r w:rsidR="005B10B5" w:rsidRPr="000A7C8E">
        <w:rPr>
          <w:b/>
          <w:i/>
          <w:color w:val="000000"/>
          <w:sz w:val="28"/>
          <w:szCs w:val="28"/>
        </w:rPr>
        <w:t xml:space="preserve">и зрению) услуг </w:t>
      </w:r>
      <w:proofErr w:type="spellStart"/>
      <w:r w:rsidR="005B10B5" w:rsidRPr="000A7C8E">
        <w:rPr>
          <w:b/>
          <w:i/>
          <w:color w:val="000000"/>
          <w:sz w:val="28"/>
          <w:szCs w:val="28"/>
        </w:rPr>
        <w:t>сурдопере</w:t>
      </w:r>
      <w:r>
        <w:rPr>
          <w:b/>
          <w:i/>
          <w:color w:val="000000"/>
          <w:sz w:val="28"/>
          <w:szCs w:val="28"/>
        </w:rPr>
        <w:t>водчика</w:t>
      </w:r>
      <w:proofErr w:type="spellEnd"/>
      <w:r>
        <w:rPr>
          <w:b/>
          <w:i/>
          <w:color w:val="000000"/>
          <w:sz w:val="28"/>
          <w:szCs w:val="28"/>
        </w:rPr>
        <w:t xml:space="preserve"> (</w:t>
      </w:r>
      <w:proofErr w:type="spellStart"/>
      <w:r>
        <w:rPr>
          <w:b/>
          <w:i/>
          <w:color w:val="000000"/>
          <w:sz w:val="28"/>
          <w:szCs w:val="28"/>
        </w:rPr>
        <w:t>тифлосурдопереводчика</w:t>
      </w:r>
      <w:proofErr w:type="spellEnd"/>
      <w:r>
        <w:rPr>
          <w:b/>
          <w:i/>
          <w:color w:val="000000"/>
          <w:sz w:val="28"/>
          <w:szCs w:val="28"/>
        </w:rPr>
        <w:t xml:space="preserve">) </w:t>
      </w:r>
    </w:p>
    <w:p w:rsidR="005B10B5" w:rsidRPr="000A7C8E" w:rsidRDefault="000A7C8E" w:rsidP="000A7C8E">
      <w:pPr>
        <w:tabs>
          <w:tab w:val="left" w:pos="9355"/>
        </w:tabs>
        <w:spacing w:line="276" w:lineRule="auto"/>
        <w:ind w:right="-1" w:firstLine="0"/>
        <w:rPr>
          <w:b/>
          <w:i/>
          <w:color w:val="000000"/>
          <w:sz w:val="28"/>
          <w:szCs w:val="28"/>
        </w:rPr>
      </w:pPr>
      <w:r w:rsidRPr="00F32EAD">
        <w:rPr>
          <w:color w:val="000000"/>
          <w:sz w:val="28"/>
          <w:szCs w:val="28"/>
        </w:rPr>
        <w:t>(</w:t>
      </w:r>
      <w:r w:rsidR="005B10B5" w:rsidRPr="005B10B5">
        <w:rPr>
          <w:color w:val="000000"/>
          <w:sz w:val="28"/>
          <w:szCs w:val="28"/>
        </w:rPr>
        <w:t xml:space="preserve">ГБУ РК </w:t>
      </w:r>
      <w:r>
        <w:rPr>
          <w:color w:val="000000"/>
          <w:sz w:val="28"/>
          <w:szCs w:val="28"/>
        </w:rPr>
        <w:t>«</w:t>
      </w:r>
      <w:r w:rsidR="005B10B5" w:rsidRPr="005B10B5">
        <w:rPr>
          <w:color w:val="000000"/>
          <w:sz w:val="28"/>
          <w:szCs w:val="28"/>
        </w:rPr>
        <w:t xml:space="preserve">Республиканский </w:t>
      </w:r>
      <w:proofErr w:type="spellStart"/>
      <w:r w:rsidR="005B10B5" w:rsidRPr="005B10B5">
        <w:rPr>
          <w:color w:val="000000"/>
          <w:sz w:val="28"/>
          <w:szCs w:val="28"/>
        </w:rPr>
        <w:t>Эжвинский</w:t>
      </w:r>
      <w:proofErr w:type="spellEnd"/>
      <w:r w:rsidR="005B10B5" w:rsidRPr="005B10B5">
        <w:rPr>
          <w:color w:val="000000"/>
          <w:sz w:val="28"/>
          <w:szCs w:val="28"/>
        </w:rPr>
        <w:t xml:space="preserve"> ПНИ</w:t>
      </w:r>
      <w:r>
        <w:rPr>
          <w:color w:val="000000"/>
          <w:sz w:val="28"/>
          <w:szCs w:val="28"/>
        </w:rPr>
        <w:t>»</w:t>
      </w:r>
      <w:r w:rsidR="005B10B5" w:rsidRPr="005B10B5">
        <w:rPr>
          <w:color w:val="000000"/>
          <w:sz w:val="28"/>
          <w:szCs w:val="28"/>
        </w:rPr>
        <w:t xml:space="preserve">; ГБУ РК </w:t>
      </w:r>
      <w:r>
        <w:rPr>
          <w:color w:val="000000"/>
          <w:sz w:val="28"/>
          <w:szCs w:val="28"/>
        </w:rPr>
        <w:t>«</w:t>
      </w:r>
      <w:r w:rsidR="005B10B5" w:rsidRPr="005B10B5">
        <w:rPr>
          <w:color w:val="000000"/>
          <w:sz w:val="28"/>
          <w:szCs w:val="28"/>
        </w:rPr>
        <w:t xml:space="preserve">Республиканский </w:t>
      </w:r>
      <w:proofErr w:type="spellStart"/>
      <w:r w:rsidR="005B10B5" w:rsidRPr="005B10B5">
        <w:rPr>
          <w:color w:val="000000"/>
          <w:sz w:val="28"/>
          <w:szCs w:val="28"/>
        </w:rPr>
        <w:t>Ухтинский</w:t>
      </w:r>
      <w:proofErr w:type="spellEnd"/>
      <w:r w:rsidR="005B10B5" w:rsidRPr="005B10B5">
        <w:rPr>
          <w:color w:val="000000"/>
          <w:sz w:val="28"/>
          <w:szCs w:val="28"/>
        </w:rPr>
        <w:t xml:space="preserve"> ПНИ</w:t>
      </w:r>
      <w:r>
        <w:rPr>
          <w:color w:val="000000"/>
          <w:sz w:val="28"/>
          <w:szCs w:val="28"/>
        </w:rPr>
        <w:t>»</w:t>
      </w:r>
      <w:r w:rsidR="005B10B5" w:rsidRPr="005B10B5">
        <w:rPr>
          <w:color w:val="000000"/>
          <w:sz w:val="28"/>
          <w:szCs w:val="28"/>
        </w:rPr>
        <w:t xml:space="preserve">; ГБУ РК </w:t>
      </w:r>
      <w:r>
        <w:rPr>
          <w:color w:val="000000"/>
          <w:sz w:val="28"/>
          <w:szCs w:val="28"/>
        </w:rPr>
        <w:t>«</w:t>
      </w:r>
      <w:r w:rsidR="005B10B5" w:rsidRPr="005B10B5">
        <w:rPr>
          <w:color w:val="000000"/>
          <w:sz w:val="28"/>
          <w:szCs w:val="28"/>
        </w:rPr>
        <w:t xml:space="preserve">Республиканский </w:t>
      </w:r>
      <w:proofErr w:type="spellStart"/>
      <w:r w:rsidR="005B10B5" w:rsidRPr="005B10B5">
        <w:rPr>
          <w:color w:val="000000"/>
          <w:sz w:val="28"/>
          <w:szCs w:val="28"/>
        </w:rPr>
        <w:t>Летский</w:t>
      </w:r>
      <w:proofErr w:type="spellEnd"/>
      <w:r w:rsidR="005B10B5" w:rsidRPr="005B10B5">
        <w:rPr>
          <w:color w:val="000000"/>
          <w:sz w:val="28"/>
          <w:szCs w:val="28"/>
        </w:rPr>
        <w:t xml:space="preserve"> ПНИ</w:t>
      </w:r>
      <w:r>
        <w:rPr>
          <w:color w:val="000000"/>
          <w:sz w:val="28"/>
          <w:szCs w:val="28"/>
        </w:rPr>
        <w:t>»</w:t>
      </w:r>
      <w:r w:rsidR="005B10B5" w:rsidRPr="005B10B5">
        <w:rPr>
          <w:color w:val="000000"/>
          <w:sz w:val="28"/>
          <w:szCs w:val="28"/>
        </w:rPr>
        <w:t xml:space="preserve">; </w:t>
      </w:r>
      <w:r w:rsidR="009B2D2F">
        <w:rPr>
          <w:color w:val="000000"/>
          <w:sz w:val="28"/>
          <w:szCs w:val="28"/>
        </w:rPr>
        <w:t xml:space="preserve">                           </w:t>
      </w:r>
      <w:r w:rsidR="005B10B5" w:rsidRPr="005B10B5">
        <w:rPr>
          <w:color w:val="000000"/>
          <w:sz w:val="28"/>
          <w:szCs w:val="28"/>
        </w:rPr>
        <w:t>АНО ЦСОН «</w:t>
      </w:r>
      <w:proofErr w:type="spellStart"/>
      <w:r w:rsidR="005B10B5" w:rsidRPr="005B10B5">
        <w:rPr>
          <w:color w:val="000000"/>
          <w:sz w:val="28"/>
          <w:szCs w:val="28"/>
        </w:rPr>
        <w:t>Припечорье</w:t>
      </w:r>
      <w:proofErr w:type="spellEnd"/>
      <w:r w:rsidR="005B10B5" w:rsidRPr="005B10B5">
        <w:rPr>
          <w:color w:val="000000"/>
          <w:sz w:val="28"/>
          <w:szCs w:val="28"/>
        </w:rPr>
        <w:t>»; АНО ЦСОН «</w:t>
      </w:r>
      <w:proofErr w:type="spellStart"/>
      <w:r w:rsidR="005B10B5" w:rsidRPr="005B10B5">
        <w:rPr>
          <w:color w:val="000000"/>
          <w:sz w:val="28"/>
          <w:szCs w:val="28"/>
        </w:rPr>
        <w:t>Тиман</w:t>
      </w:r>
      <w:proofErr w:type="spellEnd"/>
      <w:r w:rsidR="005B10B5" w:rsidRPr="005B10B5">
        <w:rPr>
          <w:color w:val="000000"/>
          <w:sz w:val="28"/>
          <w:szCs w:val="28"/>
        </w:rPr>
        <w:t>»; АНО ЦСОН «Забота»; АНО ЦСОН «Арктика»; АНО ЦСОН «</w:t>
      </w:r>
      <w:proofErr w:type="spellStart"/>
      <w:r w:rsidR="005B10B5" w:rsidRPr="005B10B5">
        <w:rPr>
          <w:color w:val="000000"/>
          <w:sz w:val="28"/>
          <w:szCs w:val="28"/>
        </w:rPr>
        <w:t>Югыд</w:t>
      </w:r>
      <w:proofErr w:type="spellEnd"/>
      <w:r w:rsidR="005B10B5" w:rsidRPr="005B10B5">
        <w:rPr>
          <w:color w:val="000000"/>
          <w:sz w:val="28"/>
          <w:szCs w:val="28"/>
        </w:rPr>
        <w:t xml:space="preserve"> лун» (Светлый день); </w:t>
      </w:r>
      <w:r w:rsidR="009B2D2F">
        <w:rPr>
          <w:color w:val="000000"/>
          <w:sz w:val="28"/>
          <w:szCs w:val="28"/>
        </w:rPr>
        <w:t xml:space="preserve">                  </w:t>
      </w:r>
      <w:r w:rsidR="005B10B5" w:rsidRPr="005B10B5">
        <w:rPr>
          <w:color w:val="000000"/>
          <w:sz w:val="28"/>
          <w:szCs w:val="28"/>
        </w:rPr>
        <w:t xml:space="preserve">АНО ЦСОН «Милосердие»; АНО ЦСОН «Хорошая жизнь»; </w:t>
      </w:r>
      <w:r w:rsidR="009B2D2F">
        <w:rPr>
          <w:color w:val="000000"/>
          <w:sz w:val="28"/>
          <w:szCs w:val="28"/>
        </w:rPr>
        <w:t xml:space="preserve">                          </w:t>
      </w:r>
      <w:r w:rsidR="005B10B5" w:rsidRPr="005B10B5">
        <w:rPr>
          <w:color w:val="000000"/>
          <w:sz w:val="28"/>
          <w:szCs w:val="28"/>
        </w:rPr>
        <w:t>АНО ЦСОН «Доброта»; АНО ЦСОН «Южный»; АНО ЦСОН «Доверие»</w:t>
      </w:r>
      <w:r w:rsidR="00F32EAD">
        <w:rPr>
          <w:color w:val="000000"/>
          <w:sz w:val="28"/>
          <w:szCs w:val="28"/>
        </w:rPr>
        <w:t>)</w:t>
      </w:r>
      <w:r w:rsidR="005B10B5" w:rsidRPr="005B10B5">
        <w:rPr>
          <w:color w:val="000000"/>
          <w:sz w:val="28"/>
          <w:szCs w:val="28"/>
        </w:rPr>
        <w:t>.</w:t>
      </w:r>
    </w:p>
    <w:p w:rsidR="005B10B5" w:rsidRDefault="009B2D2F" w:rsidP="009B2D2F">
      <w:pPr>
        <w:tabs>
          <w:tab w:val="left" w:pos="9355"/>
        </w:tabs>
        <w:spacing w:line="276" w:lineRule="auto"/>
        <w:ind w:right="-1" w:firstLine="567"/>
        <w:rPr>
          <w:color w:val="000000"/>
          <w:sz w:val="28"/>
          <w:szCs w:val="28"/>
        </w:rPr>
      </w:pPr>
      <w:r w:rsidRPr="009B2D2F">
        <w:rPr>
          <w:b/>
          <w:i/>
          <w:color w:val="000000"/>
          <w:sz w:val="28"/>
          <w:szCs w:val="28"/>
        </w:rPr>
        <w:t xml:space="preserve">1.9. </w:t>
      </w:r>
      <w:r w:rsidR="005B10B5" w:rsidRPr="009B2D2F">
        <w:rPr>
          <w:b/>
          <w:i/>
          <w:color w:val="000000"/>
          <w:sz w:val="28"/>
          <w:szCs w:val="28"/>
        </w:rPr>
        <w:t>Организовать обучение/инструктирование работников организации,</w:t>
      </w:r>
      <w:r>
        <w:rPr>
          <w:b/>
          <w:i/>
          <w:color w:val="000000"/>
          <w:sz w:val="28"/>
          <w:szCs w:val="28"/>
        </w:rPr>
        <w:t xml:space="preserve"> </w:t>
      </w:r>
      <w:r w:rsidR="005B10B5" w:rsidRPr="009B2D2F">
        <w:rPr>
          <w:b/>
          <w:i/>
          <w:color w:val="000000"/>
          <w:sz w:val="28"/>
          <w:szCs w:val="28"/>
        </w:rPr>
        <w:t xml:space="preserve"> по сопровождению инвалидов в помещениях организации </w:t>
      </w:r>
      <w:r>
        <w:rPr>
          <w:b/>
          <w:i/>
          <w:color w:val="000000"/>
          <w:sz w:val="28"/>
          <w:szCs w:val="28"/>
        </w:rPr>
        <w:t xml:space="preserve">                </w:t>
      </w:r>
      <w:r w:rsidR="005B10B5" w:rsidRPr="009B2D2F">
        <w:rPr>
          <w:b/>
          <w:i/>
          <w:color w:val="000000"/>
          <w:sz w:val="28"/>
          <w:szCs w:val="28"/>
        </w:rPr>
        <w:t>и прилегающей территории</w:t>
      </w:r>
      <w:r>
        <w:rPr>
          <w:b/>
          <w:i/>
          <w:color w:val="000000"/>
          <w:sz w:val="28"/>
          <w:szCs w:val="28"/>
        </w:rPr>
        <w:t xml:space="preserve"> </w:t>
      </w:r>
      <w:r w:rsidRPr="00F32EAD">
        <w:rPr>
          <w:color w:val="000000"/>
          <w:sz w:val="28"/>
          <w:szCs w:val="28"/>
        </w:rPr>
        <w:t>(</w:t>
      </w:r>
      <w:r w:rsidR="005B10B5" w:rsidRPr="005B10B5">
        <w:rPr>
          <w:color w:val="000000"/>
          <w:sz w:val="28"/>
          <w:szCs w:val="28"/>
        </w:rPr>
        <w:t>АНО ЦСОН «</w:t>
      </w:r>
      <w:proofErr w:type="spellStart"/>
      <w:r w:rsidR="005B10B5" w:rsidRPr="005B10B5">
        <w:rPr>
          <w:color w:val="000000"/>
          <w:sz w:val="28"/>
          <w:szCs w:val="28"/>
        </w:rPr>
        <w:t>Припечорье</w:t>
      </w:r>
      <w:proofErr w:type="spellEnd"/>
      <w:r w:rsidR="005B10B5" w:rsidRPr="005B10B5">
        <w:rPr>
          <w:color w:val="000000"/>
          <w:sz w:val="28"/>
          <w:szCs w:val="28"/>
        </w:rPr>
        <w:t xml:space="preserve">»; </w:t>
      </w:r>
      <w:r>
        <w:rPr>
          <w:color w:val="000000"/>
          <w:sz w:val="28"/>
          <w:szCs w:val="28"/>
        </w:rPr>
        <w:t xml:space="preserve">                                  </w:t>
      </w:r>
      <w:r w:rsidR="005B10B5" w:rsidRPr="005B10B5">
        <w:rPr>
          <w:color w:val="000000"/>
          <w:sz w:val="28"/>
          <w:szCs w:val="28"/>
        </w:rPr>
        <w:t>АНО ЦСОН «Доброта»</w:t>
      </w:r>
      <w:r>
        <w:rPr>
          <w:color w:val="000000"/>
          <w:sz w:val="28"/>
          <w:szCs w:val="28"/>
        </w:rPr>
        <w:t>)</w:t>
      </w:r>
      <w:r w:rsidR="005B10B5" w:rsidRPr="005B10B5">
        <w:rPr>
          <w:color w:val="000000"/>
          <w:sz w:val="28"/>
          <w:szCs w:val="28"/>
        </w:rPr>
        <w:t>.</w:t>
      </w:r>
    </w:p>
    <w:p w:rsidR="00A70CF6" w:rsidRDefault="00A70CF6" w:rsidP="009B2D2F">
      <w:pPr>
        <w:tabs>
          <w:tab w:val="left" w:pos="9355"/>
        </w:tabs>
        <w:spacing w:line="276" w:lineRule="auto"/>
        <w:ind w:right="-1" w:firstLine="567"/>
        <w:rPr>
          <w:color w:val="000000"/>
          <w:sz w:val="28"/>
          <w:szCs w:val="28"/>
        </w:rPr>
      </w:pPr>
    </w:p>
    <w:p w:rsidR="0054305F" w:rsidRPr="00A70CF6" w:rsidRDefault="00A70CF6" w:rsidP="00A70CF6">
      <w:pPr>
        <w:tabs>
          <w:tab w:val="left" w:pos="9355"/>
        </w:tabs>
        <w:spacing w:line="276" w:lineRule="auto"/>
        <w:ind w:right="-1" w:firstLine="567"/>
        <w:rPr>
          <w:color w:val="000000"/>
          <w:sz w:val="28"/>
          <w:szCs w:val="28"/>
        </w:rPr>
      </w:pPr>
      <w:r w:rsidRPr="00A70CF6">
        <w:rPr>
          <w:b/>
          <w:color w:val="000000"/>
          <w:sz w:val="28"/>
          <w:szCs w:val="28"/>
        </w:rPr>
        <w:t xml:space="preserve">2. </w:t>
      </w:r>
      <w:r w:rsidRPr="00A70CF6">
        <w:rPr>
          <w:b/>
          <w:sz w:val="28"/>
          <w:szCs w:val="28"/>
        </w:rPr>
        <w:t xml:space="preserve">Обеспечить   функционирование/ наличие   дистанционных </w:t>
      </w:r>
      <w:r>
        <w:rPr>
          <w:b/>
          <w:sz w:val="28"/>
          <w:szCs w:val="28"/>
        </w:rPr>
        <w:t xml:space="preserve"> </w:t>
      </w:r>
      <w:r w:rsidRPr="00A70CF6">
        <w:rPr>
          <w:b/>
          <w:sz w:val="28"/>
          <w:szCs w:val="28"/>
        </w:rPr>
        <w:t>способов взаимодействия с получателями услуг посредством создания и поддержания их в рабочем состоянии:</w:t>
      </w:r>
      <w:r>
        <w:rPr>
          <w:b/>
          <w:color w:val="000000"/>
          <w:sz w:val="28"/>
          <w:szCs w:val="28"/>
        </w:rPr>
        <w:tab/>
      </w:r>
    </w:p>
    <w:p w:rsidR="006B3C7C" w:rsidRPr="009B2D2F" w:rsidRDefault="009B2D2F" w:rsidP="00062B05">
      <w:pPr>
        <w:autoSpaceDE w:val="0"/>
        <w:autoSpaceDN w:val="0"/>
        <w:adjustRightInd w:val="0"/>
        <w:spacing w:line="276" w:lineRule="auto"/>
        <w:ind w:right="-1" w:firstLine="567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9B2D2F">
        <w:rPr>
          <w:rFonts w:eastAsia="Calibri"/>
          <w:b/>
          <w:i/>
          <w:color w:val="000000"/>
          <w:sz w:val="28"/>
          <w:szCs w:val="28"/>
          <w:lang w:eastAsia="en-US"/>
        </w:rPr>
        <w:t>2.1.</w:t>
      </w:r>
      <w:r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</w:t>
      </w:r>
      <w:r w:rsidR="000737D3">
        <w:rPr>
          <w:rFonts w:eastAsia="Calibri"/>
          <w:b/>
          <w:i/>
          <w:color w:val="000000"/>
          <w:sz w:val="28"/>
          <w:szCs w:val="28"/>
          <w:lang w:eastAsia="en-US"/>
        </w:rPr>
        <w:t>Разместить на официальных сайтах организаций а</w:t>
      </w:r>
      <w:r w:rsidRPr="009B2D2F">
        <w:rPr>
          <w:rFonts w:eastAsia="Calibri"/>
          <w:b/>
          <w:i/>
          <w:color w:val="000000"/>
          <w:sz w:val="28"/>
          <w:szCs w:val="28"/>
          <w:lang w:eastAsia="en-US"/>
        </w:rPr>
        <w:t>дрес э</w:t>
      </w:r>
      <w:r w:rsidR="006B3C7C" w:rsidRPr="009B2D2F">
        <w:rPr>
          <w:rFonts w:eastAsia="Calibri"/>
          <w:b/>
          <w:i/>
          <w:color w:val="000000"/>
          <w:sz w:val="28"/>
          <w:szCs w:val="28"/>
          <w:lang w:eastAsia="en-US"/>
        </w:rPr>
        <w:t>лектронн</w:t>
      </w:r>
      <w:r w:rsidRPr="009B2D2F">
        <w:rPr>
          <w:rFonts w:eastAsia="Calibri"/>
          <w:b/>
          <w:i/>
          <w:color w:val="000000"/>
          <w:sz w:val="28"/>
          <w:szCs w:val="28"/>
          <w:lang w:eastAsia="en-US"/>
        </w:rPr>
        <w:t>ой</w:t>
      </w:r>
      <w:r w:rsidR="006B3C7C" w:rsidRPr="009B2D2F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почт</w:t>
      </w:r>
      <w:r w:rsidRPr="009B2D2F">
        <w:rPr>
          <w:rFonts w:eastAsia="Calibri"/>
          <w:b/>
          <w:i/>
          <w:color w:val="000000"/>
          <w:sz w:val="28"/>
          <w:szCs w:val="28"/>
          <w:lang w:eastAsia="en-US"/>
        </w:rPr>
        <w:t>ы</w:t>
      </w:r>
      <w:r w:rsidRPr="00F32EAD">
        <w:rPr>
          <w:rFonts w:eastAsia="Calibri"/>
          <w:color w:val="000000"/>
          <w:sz w:val="28"/>
          <w:szCs w:val="28"/>
          <w:lang w:eastAsia="en-US"/>
        </w:rPr>
        <w:t xml:space="preserve"> (</w:t>
      </w:r>
      <w:r w:rsidR="006B3C7C" w:rsidRPr="00A202EE">
        <w:rPr>
          <w:rFonts w:eastAsia="Calibri"/>
          <w:color w:val="000000"/>
          <w:sz w:val="28"/>
          <w:szCs w:val="28"/>
          <w:lang w:eastAsia="en-US"/>
        </w:rPr>
        <w:t>АНО ЦСОН «</w:t>
      </w:r>
      <w:proofErr w:type="spellStart"/>
      <w:r w:rsidR="006B3C7C" w:rsidRPr="00A202EE">
        <w:rPr>
          <w:rFonts w:eastAsia="Calibri"/>
          <w:color w:val="000000"/>
          <w:sz w:val="28"/>
          <w:szCs w:val="28"/>
          <w:lang w:eastAsia="en-US"/>
        </w:rPr>
        <w:t>Тиман</w:t>
      </w:r>
      <w:proofErr w:type="spellEnd"/>
      <w:r w:rsidR="006B3C7C" w:rsidRPr="00A202EE">
        <w:rPr>
          <w:rFonts w:eastAsia="Calibri"/>
          <w:color w:val="000000"/>
          <w:sz w:val="28"/>
          <w:szCs w:val="28"/>
          <w:lang w:eastAsia="en-US"/>
        </w:rPr>
        <w:t>»; АНО ЦСОН «Доверие»</w:t>
      </w:r>
      <w:r>
        <w:rPr>
          <w:rFonts w:eastAsia="Calibri"/>
          <w:color w:val="000000"/>
          <w:sz w:val="28"/>
          <w:szCs w:val="28"/>
          <w:lang w:eastAsia="en-US"/>
        </w:rPr>
        <w:t>)</w:t>
      </w:r>
      <w:r w:rsidR="006B3C7C" w:rsidRPr="00A202EE">
        <w:rPr>
          <w:rFonts w:eastAsia="Calibri"/>
          <w:color w:val="000000"/>
          <w:sz w:val="28"/>
          <w:szCs w:val="28"/>
          <w:lang w:eastAsia="en-US"/>
        </w:rPr>
        <w:t>.</w:t>
      </w:r>
    </w:p>
    <w:p w:rsidR="006B3C7C" w:rsidRPr="00062B05" w:rsidRDefault="00062B05" w:rsidP="00062B05">
      <w:pPr>
        <w:autoSpaceDE w:val="0"/>
        <w:autoSpaceDN w:val="0"/>
        <w:adjustRightInd w:val="0"/>
        <w:spacing w:line="276" w:lineRule="auto"/>
        <w:ind w:right="-1" w:firstLine="567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062B05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2.2. </w:t>
      </w:r>
      <w:proofErr w:type="gramStart"/>
      <w:r w:rsidR="000737D3">
        <w:rPr>
          <w:rFonts w:eastAsia="Calibri"/>
          <w:b/>
          <w:i/>
          <w:color w:val="000000"/>
          <w:sz w:val="28"/>
          <w:szCs w:val="28"/>
          <w:lang w:eastAsia="en-US"/>
        </w:rPr>
        <w:t>Разместить на официальных сайтах организаций р</w:t>
      </w:r>
      <w:r w:rsidR="006B3C7C" w:rsidRPr="00062B05">
        <w:rPr>
          <w:rFonts w:eastAsia="Calibri"/>
          <w:b/>
          <w:i/>
          <w:color w:val="000000"/>
          <w:sz w:val="28"/>
          <w:szCs w:val="28"/>
          <w:lang w:eastAsia="en-US"/>
        </w:rPr>
        <w:t>аз</w:t>
      </w:r>
      <w:r>
        <w:rPr>
          <w:rFonts w:eastAsia="Calibri"/>
          <w:b/>
          <w:i/>
          <w:color w:val="000000"/>
          <w:sz w:val="28"/>
          <w:szCs w:val="28"/>
          <w:lang w:eastAsia="en-US"/>
        </w:rPr>
        <w:t>дел «Часто задаваемые вопросы»</w:t>
      </w:r>
      <w:r w:rsidR="00F32EAD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</w:t>
      </w:r>
      <w:r w:rsidRPr="00F32EAD">
        <w:rPr>
          <w:rFonts w:eastAsia="Calibri"/>
          <w:color w:val="000000"/>
          <w:sz w:val="28"/>
          <w:szCs w:val="28"/>
          <w:lang w:eastAsia="en-US"/>
        </w:rPr>
        <w:t>(</w:t>
      </w:r>
      <w:r w:rsidR="00A202EE">
        <w:rPr>
          <w:rFonts w:eastAsia="Calibri"/>
          <w:color w:val="000000"/>
          <w:sz w:val="28"/>
          <w:szCs w:val="28"/>
          <w:lang w:eastAsia="en-US"/>
        </w:rPr>
        <w:t>Г</w:t>
      </w:r>
      <w:r w:rsidR="006B3C7C" w:rsidRPr="00A202EE">
        <w:rPr>
          <w:rFonts w:eastAsia="Calibri"/>
          <w:color w:val="000000"/>
          <w:sz w:val="28"/>
          <w:szCs w:val="28"/>
          <w:lang w:eastAsia="en-US"/>
        </w:rPr>
        <w:t xml:space="preserve">БУ РК </w:t>
      </w:r>
      <w:r>
        <w:rPr>
          <w:rFonts w:eastAsia="Calibri"/>
          <w:color w:val="000000"/>
          <w:sz w:val="28"/>
          <w:szCs w:val="28"/>
          <w:lang w:eastAsia="en-US"/>
        </w:rPr>
        <w:t>«</w:t>
      </w:r>
      <w:r w:rsidR="006B3C7C" w:rsidRPr="00A202EE">
        <w:rPr>
          <w:rFonts w:eastAsia="Calibri"/>
          <w:color w:val="000000"/>
          <w:sz w:val="28"/>
          <w:szCs w:val="28"/>
          <w:lang w:eastAsia="en-US"/>
        </w:rPr>
        <w:t xml:space="preserve">Республиканский </w:t>
      </w:r>
      <w:proofErr w:type="spellStart"/>
      <w:r w:rsidR="006B3C7C" w:rsidRPr="00A202EE">
        <w:rPr>
          <w:rFonts w:eastAsia="Calibri"/>
          <w:color w:val="000000"/>
          <w:sz w:val="28"/>
          <w:szCs w:val="28"/>
          <w:lang w:eastAsia="en-US"/>
        </w:rPr>
        <w:t>Эжвинский</w:t>
      </w:r>
      <w:proofErr w:type="spellEnd"/>
      <w:r w:rsidR="006B3C7C" w:rsidRPr="00A202EE">
        <w:rPr>
          <w:rFonts w:eastAsia="Calibri"/>
          <w:color w:val="000000"/>
          <w:sz w:val="28"/>
          <w:szCs w:val="28"/>
          <w:lang w:eastAsia="en-US"/>
        </w:rPr>
        <w:t xml:space="preserve"> ПНИ</w:t>
      </w:r>
      <w:r>
        <w:rPr>
          <w:rFonts w:eastAsia="Calibri"/>
          <w:color w:val="000000"/>
          <w:sz w:val="28"/>
          <w:szCs w:val="28"/>
          <w:lang w:eastAsia="en-US"/>
        </w:rPr>
        <w:t>»</w:t>
      </w:r>
      <w:r w:rsidR="006B3C7C" w:rsidRPr="00A202EE">
        <w:rPr>
          <w:rFonts w:eastAsia="Calibri"/>
          <w:color w:val="000000"/>
          <w:sz w:val="28"/>
          <w:szCs w:val="28"/>
          <w:lang w:eastAsia="en-US"/>
        </w:rPr>
        <w:t xml:space="preserve">; </w:t>
      </w:r>
      <w:r w:rsidR="000737D3">
        <w:rPr>
          <w:rFonts w:eastAsia="Calibri"/>
          <w:color w:val="000000"/>
          <w:sz w:val="28"/>
          <w:szCs w:val="28"/>
          <w:lang w:eastAsia="en-US"/>
        </w:rPr>
        <w:t xml:space="preserve">                 </w:t>
      </w:r>
      <w:r w:rsidR="006B3C7C" w:rsidRPr="00A202EE">
        <w:rPr>
          <w:rFonts w:eastAsia="Calibri"/>
          <w:color w:val="000000"/>
          <w:sz w:val="28"/>
          <w:szCs w:val="28"/>
          <w:lang w:eastAsia="en-US"/>
        </w:rPr>
        <w:t xml:space="preserve">ГБУ РК </w:t>
      </w:r>
      <w:r>
        <w:rPr>
          <w:rFonts w:eastAsia="Calibri"/>
          <w:color w:val="000000"/>
          <w:sz w:val="28"/>
          <w:szCs w:val="28"/>
          <w:lang w:eastAsia="en-US"/>
        </w:rPr>
        <w:t>«</w:t>
      </w:r>
      <w:r w:rsidR="006B3C7C" w:rsidRPr="00A202EE">
        <w:rPr>
          <w:rFonts w:eastAsia="Calibri"/>
          <w:color w:val="000000"/>
          <w:sz w:val="28"/>
          <w:szCs w:val="28"/>
          <w:lang w:eastAsia="en-US"/>
        </w:rPr>
        <w:t xml:space="preserve">Республиканский </w:t>
      </w:r>
      <w:proofErr w:type="spellStart"/>
      <w:r w:rsidR="006B3C7C" w:rsidRPr="00A202EE">
        <w:rPr>
          <w:rFonts w:eastAsia="Calibri"/>
          <w:color w:val="000000"/>
          <w:sz w:val="28"/>
          <w:szCs w:val="28"/>
          <w:lang w:eastAsia="en-US"/>
        </w:rPr>
        <w:t>Ухтинский</w:t>
      </w:r>
      <w:proofErr w:type="spellEnd"/>
      <w:r w:rsidR="006B3C7C" w:rsidRPr="00A202EE">
        <w:rPr>
          <w:rFonts w:eastAsia="Calibri"/>
          <w:color w:val="000000"/>
          <w:sz w:val="28"/>
          <w:szCs w:val="28"/>
          <w:lang w:eastAsia="en-US"/>
        </w:rPr>
        <w:t xml:space="preserve"> ПНИ</w:t>
      </w:r>
      <w:r>
        <w:rPr>
          <w:rFonts w:eastAsia="Calibri"/>
          <w:color w:val="000000"/>
          <w:sz w:val="28"/>
          <w:szCs w:val="28"/>
          <w:lang w:eastAsia="en-US"/>
        </w:rPr>
        <w:t>»</w:t>
      </w:r>
      <w:r w:rsidR="006B3C7C" w:rsidRPr="00A202EE">
        <w:rPr>
          <w:rFonts w:eastAsia="Calibri"/>
          <w:color w:val="000000"/>
          <w:sz w:val="28"/>
          <w:szCs w:val="28"/>
          <w:lang w:eastAsia="en-US"/>
        </w:rPr>
        <w:t>;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B3C7C" w:rsidRPr="00A202EE">
        <w:rPr>
          <w:rFonts w:eastAsia="Calibri"/>
          <w:color w:val="000000"/>
          <w:sz w:val="28"/>
          <w:szCs w:val="28"/>
          <w:lang w:eastAsia="en-US"/>
        </w:rPr>
        <w:t xml:space="preserve">ГБУ РК «КИ «Сила жизни»; ГБУ РК </w:t>
      </w:r>
      <w:r>
        <w:rPr>
          <w:rFonts w:eastAsia="Calibri"/>
          <w:color w:val="000000"/>
          <w:sz w:val="28"/>
          <w:szCs w:val="28"/>
          <w:lang w:eastAsia="en-US"/>
        </w:rPr>
        <w:t>«</w:t>
      </w:r>
      <w:r w:rsidR="006B3C7C" w:rsidRPr="00A202EE">
        <w:rPr>
          <w:rFonts w:eastAsia="Calibri"/>
          <w:color w:val="000000"/>
          <w:sz w:val="28"/>
          <w:szCs w:val="28"/>
          <w:lang w:eastAsia="en-US"/>
        </w:rPr>
        <w:t xml:space="preserve">Республиканский </w:t>
      </w:r>
      <w:proofErr w:type="spellStart"/>
      <w:r w:rsidR="006B3C7C" w:rsidRPr="00A202EE">
        <w:rPr>
          <w:rFonts w:eastAsia="Calibri"/>
          <w:color w:val="000000"/>
          <w:sz w:val="28"/>
          <w:szCs w:val="28"/>
          <w:lang w:eastAsia="en-US"/>
        </w:rPr>
        <w:t>Летский</w:t>
      </w:r>
      <w:proofErr w:type="spellEnd"/>
      <w:r w:rsidR="006B3C7C" w:rsidRPr="00A202EE">
        <w:rPr>
          <w:rFonts w:eastAsia="Calibri"/>
          <w:color w:val="000000"/>
          <w:sz w:val="28"/>
          <w:szCs w:val="28"/>
          <w:lang w:eastAsia="en-US"/>
        </w:rPr>
        <w:t xml:space="preserve"> ПНИ</w:t>
      </w:r>
      <w:r>
        <w:rPr>
          <w:rFonts w:eastAsia="Calibri"/>
          <w:color w:val="000000"/>
          <w:sz w:val="28"/>
          <w:szCs w:val="28"/>
          <w:lang w:eastAsia="en-US"/>
        </w:rPr>
        <w:t>»</w:t>
      </w:r>
      <w:r w:rsidR="006B3C7C" w:rsidRPr="00A202EE">
        <w:rPr>
          <w:rFonts w:eastAsia="Calibri"/>
          <w:color w:val="000000"/>
          <w:sz w:val="28"/>
          <w:szCs w:val="28"/>
          <w:lang w:eastAsia="en-US"/>
        </w:rPr>
        <w:t>;</w:t>
      </w:r>
      <w:r w:rsidR="000737D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B3C7C" w:rsidRPr="00A202EE">
        <w:rPr>
          <w:rFonts w:eastAsia="Calibri"/>
          <w:color w:val="000000"/>
          <w:sz w:val="28"/>
          <w:szCs w:val="28"/>
          <w:lang w:eastAsia="en-US"/>
        </w:rPr>
        <w:t>АНО ЦСОН «</w:t>
      </w:r>
      <w:proofErr w:type="spellStart"/>
      <w:r w:rsidR="006B3C7C" w:rsidRPr="00A202EE">
        <w:rPr>
          <w:rFonts w:eastAsia="Calibri"/>
          <w:color w:val="000000"/>
          <w:sz w:val="28"/>
          <w:szCs w:val="28"/>
          <w:lang w:eastAsia="en-US"/>
        </w:rPr>
        <w:t>Тиман</w:t>
      </w:r>
      <w:proofErr w:type="spellEnd"/>
      <w:r w:rsidR="006B3C7C" w:rsidRPr="00A202EE">
        <w:rPr>
          <w:rFonts w:eastAsia="Calibri"/>
          <w:color w:val="000000"/>
          <w:sz w:val="28"/>
          <w:szCs w:val="28"/>
          <w:lang w:eastAsia="en-US"/>
        </w:rPr>
        <w:t xml:space="preserve">»; </w:t>
      </w:r>
      <w:r w:rsidR="000737D3">
        <w:rPr>
          <w:rFonts w:eastAsia="Calibri"/>
          <w:color w:val="000000"/>
          <w:sz w:val="28"/>
          <w:szCs w:val="28"/>
          <w:lang w:eastAsia="en-US"/>
        </w:rPr>
        <w:t xml:space="preserve">                     </w:t>
      </w:r>
      <w:r w:rsidR="006B3C7C" w:rsidRPr="00A202EE">
        <w:rPr>
          <w:rFonts w:eastAsia="Calibri"/>
          <w:color w:val="000000"/>
          <w:sz w:val="28"/>
          <w:szCs w:val="28"/>
          <w:lang w:eastAsia="en-US"/>
        </w:rPr>
        <w:t>АНО ЦСОН «Арктика»; АНО ЦСОН «</w:t>
      </w:r>
      <w:proofErr w:type="spellStart"/>
      <w:r w:rsidR="006B3C7C" w:rsidRPr="00A202EE">
        <w:rPr>
          <w:rFonts w:eastAsia="Calibri"/>
          <w:color w:val="000000"/>
          <w:sz w:val="28"/>
          <w:szCs w:val="28"/>
          <w:lang w:eastAsia="en-US"/>
        </w:rPr>
        <w:t>Югыд</w:t>
      </w:r>
      <w:proofErr w:type="spellEnd"/>
      <w:r w:rsidR="006B3C7C" w:rsidRPr="00A202EE">
        <w:rPr>
          <w:rFonts w:eastAsia="Calibri"/>
          <w:color w:val="000000"/>
          <w:sz w:val="28"/>
          <w:szCs w:val="28"/>
          <w:lang w:eastAsia="en-US"/>
        </w:rPr>
        <w:t xml:space="preserve"> лун» (Светлый день); </w:t>
      </w:r>
      <w:r w:rsidR="00F32EAD">
        <w:rPr>
          <w:rFonts w:eastAsia="Calibri"/>
          <w:color w:val="000000"/>
          <w:sz w:val="28"/>
          <w:szCs w:val="28"/>
          <w:lang w:eastAsia="en-US"/>
        </w:rPr>
        <w:t xml:space="preserve">                  </w:t>
      </w:r>
      <w:r w:rsidR="006B3C7C" w:rsidRPr="00A202EE">
        <w:rPr>
          <w:rFonts w:eastAsia="Calibri"/>
          <w:color w:val="000000"/>
          <w:sz w:val="28"/>
          <w:szCs w:val="28"/>
          <w:lang w:eastAsia="en-US"/>
        </w:rPr>
        <w:t>АНО ЦСОН «Милосердие»; АНО ЦСОН «Хорошая жизнь»; АНО ЦСОН «Доверие»</w:t>
      </w:r>
      <w:r>
        <w:rPr>
          <w:rFonts w:eastAsia="Calibri"/>
          <w:color w:val="000000"/>
          <w:sz w:val="28"/>
          <w:szCs w:val="28"/>
          <w:lang w:eastAsia="en-US"/>
        </w:rPr>
        <w:t>)</w:t>
      </w:r>
      <w:r w:rsidR="006B3C7C" w:rsidRPr="00A202EE">
        <w:rPr>
          <w:rFonts w:eastAsia="Calibri"/>
          <w:color w:val="000000"/>
          <w:sz w:val="28"/>
          <w:szCs w:val="28"/>
          <w:lang w:eastAsia="en-US"/>
        </w:rPr>
        <w:t>.</w:t>
      </w:r>
      <w:proofErr w:type="gramEnd"/>
    </w:p>
    <w:p w:rsidR="006B3C7C" w:rsidRDefault="00062B05" w:rsidP="00F32EAD">
      <w:pPr>
        <w:autoSpaceDE w:val="0"/>
        <w:autoSpaceDN w:val="0"/>
        <w:adjustRightInd w:val="0"/>
        <w:spacing w:line="276" w:lineRule="auto"/>
        <w:ind w:right="-1" w:firstLine="567"/>
        <w:rPr>
          <w:rFonts w:eastAsia="Calibri"/>
          <w:color w:val="000000"/>
          <w:sz w:val="28"/>
          <w:szCs w:val="28"/>
          <w:lang w:eastAsia="en-US"/>
        </w:rPr>
      </w:pPr>
      <w:r w:rsidRPr="00F32EAD">
        <w:rPr>
          <w:rFonts w:eastAsia="Calibri"/>
          <w:b/>
          <w:i/>
          <w:color w:val="000000"/>
          <w:sz w:val="28"/>
          <w:szCs w:val="28"/>
          <w:lang w:eastAsia="en-US"/>
        </w:rPr>
        <w:t>2.3. Обеспечить т</w:t>
      </w:r>
      <w:r w:rsidR="006B3C7C" w:rsidRPr="00F32EAD">
        <w:rPr>
          <w:rFonts w:eastAsia="Calibri"/>
          <w:b/>
          <w:i/>
          <w:color w:val="000000"/>
          <w:sz w:val="28"/>
          <w:szCs w:val="28"/>
          <w:lang w:eastAsia="en-US"/>
        </w:rPr>
        <w:t>ехническ</w:t>
      </w:r>
      <w:r w:rsidR="00A202EE" w:rsidRPr="00F32EAD">
        <w:rPr>
          <w:rFonts w:eastAsia="Calibri"/>
          <w:b/>
          <w:i/>
          <w:color w:val="000000"/>
          <w:sz w:val="28"/>
          <w:szCs w:val="28"/>
          <w:lang w:eastAsia="en-US"/>
        </w:rPr>
        <w:t>ую</w:t>
      </w:r>
      <w:r w:rsidR="006B3C7C" w:rsidRPr="00F32EAD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возможность выражения мнения </w:t>
      </w:r>
      <w:r w:rsidR="00F32EAD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             </w:t>
      </w:r>
      <w:r w:rsidR="006B3C7C" w:rsidRPr="00F32EAD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о </w:t>
      </w:r>
      <w:r w:rsidR="00F32EAD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качестве условий оказания услуг </w:t>
      </w:r>
      <w:r w:rsidR="00F32EAD" w:rsidRPr="004912C8">
        <w:rPr>
          <w:rFonts w:eastAsia="Calibri"/>
          <w:color w:val="000000"/>
          <w:sz w:val="28"/>
          <w:szCs w:val="28"/>
          <w:lang w:eastAsia="en-US"/>
        </w:rPr>
        <w:t>(</w:t>
      </w:r>
      <w:r w:rsidR="006B3C7C" w:rsidRPr="00A202EE">
        <w:rPr>
          <w:rFonts w:eastAsia="Calibri"/>
          <w:color w:val="000000"/>
          <w:sz w:val="28"/>
          <w:szCs w:val="28"/>
          <w:lang w:eastAsia="en-US"/>
        </w:rPr>
        <w:t>АНО ЦСОН «</w:t>
      </w:r>
      <w:proofErr w:type="spellStart"/>
      <w:r w:rsidR="006B3C7C" w:rsidRPr="00A202EE">
        <w:rPr>
          <w:rFonts w:eastAsia="Calibri"/>
          <w:color w:val="000000"/>
          <w:sz w:val="28"/>
          <w:szCs w:val="28"/>
          <w:lang w:eastAsia="en-US"/>
        </w:rPr>
        <w:t>Тиман</w:t>
      </w:r>
      <w:proofErr w:type="spellEnd"/>
      <w:r w:rsidR="006B3C7C" w:rsidRPr="00A202EE">
        <w:rPr>
          <w:rFonts w:eastAsia="Calibri"/>
          <w:color w:val="000000"/>
          <w:sz w:val="28"/>
          <w:szCs w:val="28"/>
          <w:lang w:eastAsia="en-US"/>
        </w:rPr>
        <w:t>»; АНО ЦСОН «Доверие»</w:t>
      </w:r>
      <w:r w:rsidR="00F32EAD">
        <w:rPr>
          <w:rFonts w:eastAsia="Calibri"/>
          <w:color w:val="000000"/>
          <w:sz w:val="28"/>
          <w:szCs w:val="28"/>
          <w:lang w:eastAsia="en-US"/>
        </w:rPr>
        <w:t>)</w:t>
      </w:r>
      <w:r w:rsidR="006B3C7C" w:rsidRPr="00A202EE">
        <w:rPr>
          <w:rFonts w:eastAsia="Calibri"/>
          <w:color w:val="000000"/>
          <w:sz w:val="28"/>
          <w:szCs w:val="28"/>
          <w:lang w:eastAsia="en-US"/>
        </w:rPr>
        <w:t>.</w:t>
      </w:r>
    </w:p>
    <w:p w:rsidR="00A70CF6" w:rsidRDefault="00A70CF6" w:rsidP="00F32EAD">
      <w:pPr>
        <w:autoSpaceDE w:val="0"/>
        <w:autoSpaceDN w:val="0"/>
        <w:adjustRightInd w:val="0"/>
        <w:spacing w:line="276" w:lineRule="auto"/>
        <w:ind w:right="-1" w:firstLine="567"/>
        <w:rPr>
          <w:rFonts w:eastAsia="Calibri"/>
          <w:color w:val="000000"/>
          <w:sz w:val="28"/>
          <w:szCs w:val="28"/>
          <w:lang w:eastAsia="en-US"/>
        </w:rPr>
      </w:pPr>
    </w:p>
    <w:p w:rsidR="00F32EAD" w:rsidRPr="00A70CF6" w:rsidRDefault="001454BA" w:rsidP="00A70CF6">
      <w:pPr>
        <w:pStyle w:val="Default"/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70CF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32EAD" w:rsidRPr="00A70CF6">
        <w:rPr>
          <w:rFonts w:ascii="Times New Roman" w:hAnsi="Times New Roman" w:cs="Times New Roman"/>
          <w:b/>
          <w:sz w:val="28"/>
          <w:szCs w:val="28"/>
        </w:rPr>
        <w:t xml:space="preserve">Обеспечить </w:t>
      </w:r>
      <w:r w:rsidR="00DB5FE6" w:rsidRPr="00A70CF6">
        <w:rPr>
          <w:rFonts w:ascii="Times New Roman" w:hAnsi="Times New Roman" w:cs="Times New Roman"/>
          <w:b/>
          <w:sz w:val="28"/>
          <w:szCs w:val="28"/>
        </w:rPr>
        <w:t>размещение</w:t>
      </w:r>
      <w:r w:rsidR="00F32EAD" w:rsidRPr="00A70CF6">
        <w:rPr>
          <w:rFonts w:ascii="Times New Roman" w:hAnsi="Times New Roman" w:cs="Times New Roman"/>
          <w:b/>
          <w:sz w:val="28"/>
          <w:szCs w:val="28"/>
        </w:rPr>
        <w:t xml:space="preserve"> информации </w:t>
      </w:r>
      <w:r w:rsidR="00DB5FE6" w:rsidRPr="00A70CF6">
        <w:rPr>
          <w:rFonts w:ascii="Times New Roman" w:hAnsi="Times New Roman" w:cs="Times New Roman"/>
          <w:b/>
          <w:sz w:val="28"/>
          <w:szCs w:val="28"/>
        </w:rPr>
        <w:t xml:space="preserve">о деятельности организации            </w:t>
      </w:r>
      <w:r w:rsidRPr="00A70CF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B5FE6" w:rsidRPr="00A70CF6">
        <w:rPr>
          <w:rFonts w:ascii="Times New Roman" w:hAnsi="Times New Roman" w:cs="Times New Roman"/>
          <w:b/>
          <w:sz w:val="28"/>
          <w:szCs w:val="28"/>
        </w:rPr>
        <w:t xml:space="preserve"> в открытых источниках, </w:t>
      </w:r>
      <w:r w:rsidR="00F32EAD" w:rsidRPr="00A70CF6">
        <w:rPr>
          <w:rFonts w:ascii="Times New Roman" w:hAnsi="Times New Roman" w:cs="Times New Roman"/>
          <w:b/>
          <w:sz w:val="28"/>
          <w:szCs w:val="28"/>
        </w:rPr>
        <w:t>контроль своевременно</w:t>
      </w:r>
      <w:r w:rsidR="00DB5FE6" w:rsidRPr="00A70CF6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="00F32EAD" w:rsidRPr="00A70CF6">
        <w:rPr>
          <w:rFonts w:ascii="Times New Roman" w:hAnsi="Times New Roman" w:cs="Times New Roman"/>
          <w:b/>
          <w:sz w:val="28"/>
          <w:szCs w:val="28"/>
        </w:rPr>
        <w:t>обновлени</w:t>
      </w:r>
      <w:r w:rsidR="00DB5FE6" w:rsidRPr="00A70CF6">
        <w:rPr>
          <w:rFonts w:ascii="Times New Roman" w:hAnsi="Times New Roman" w:cs="Times New Roman"/>
          <w:b/>
          <w:sz w:val="28"/>
          <w:szCs w:val="28"/>
        </w:rPr>
        <w:t>я информации (в течение 10 дней), в том числе:</w:t>
      </w:r>
    </w:p>
    <w:p w:rsidR="00A202EE" w:rsidRPr="00DB5FE6" w:rsidRDefault="00A202EE" w:rsidP="00DB5FE6">
      <w:pPr>
        <w:autoSpaceDE w:val="0"/>
        <w:autoSpaceDN w:val="0"/>
        <w:adjustRightInd w:val="0"/>
        <w:spacing w:line="276" w:lineRule="auto"/>
        <w:ind w:firstLine="567"/>
        <w:rPr>
          <w:b/>
          <w:i/>
          <w:sz w:val="26"/>
          <w:szCs w:val="26"/>
        </w:rPr>
      </w:pPr>
      <w:r w:rsidRPr="00DB5FE6">
        <w:rPr>
          <w:rFonts w:eastAsia="Calibri"/>
          <w:b/>
          <w:i/>
          <w:color w:val="000000"/>
          <w:sz w:val="28"/>
          <w:szCs w:val="28"/>
          <w:lang w:eastAsia="en-US"/>
        </w:rPr>
        <w:t>3.</w:t>
      </w:r>
      <w:r w:rsidR="00DB5FE6" w:rsidRPr="00DB5FE6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1. </w:t>
      </w:r>
      <w:r w:rsidRPr="00DB5FE6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</w:t>
      </w:r>
      <w:r w:rsidRPr="00DB5FE6">
        <w:rPr>
          <w:b/>
          <w:i/>
          <w:sz w:val="28"/>
          <w:szCs w:val="28"/>
        </w:rPr>
        <w:t xml:space="preserve">Обеспечить </w:t>
      </w:r>
      <w:r w:rsidR="00824AFA" w:rsidRPr="00DB5FE6">
        <w:rPr>
          <w:rFonts w:eastAsia="Calibri"/>
          <w:b/>
          <w:i/>
          <w:color w:val="000000"/>
          <w:sz w:val="28"/>
          <w:szCs w:val="28"/>
          <w:lang w:eastAsia="en-US"/>
        </w:rPr>
        <w:t>размещение на официальн</w:t>
      </w:r>
      <w:r w:rsidR="00DB5FE6" w:rsidRPr="00DB5FE6">
        <w:rPr>
          <w:rFonts w:eastAsia="Calibri"/>
          <w:b/>
          <w:i/>
          <w:color w:val="000000"/>
          <w:sz w:val="28"/>
          <w:szCs w:val="28"/>
          <w:lang w:eastAsia="en-US"/>
        </w:rPr>
        <w:t>ых</w:t>
      </w:r>
      <w:r w:rsidR="00824AFA" w:rsidRPr="00DB5FE6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сайт</w:t>
      </w:r>
      <w:r w:rsidR="00DB5FE6" w:rsidRPr="00DB5FE6">
        <w:rPr>
          <w:rFonts w:eastAsia="Calibri"/>
          <w:b/>
          <w:i/>
          <w:color w:val="000000"/>
          <w:sz w:val="28"/>
          <w:szCs w:val="28"/>
          <w:lang w:eastAsia="en-US"/>
        </w:rPr>
        <w:t>ах</w:t>
      </w:r>
      <w:r w:rsidR="00824AFA" w:rsidRPr="00DB5FE6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</w:t>
      </w:r>
      <w:r w:rsidR="00DB5FE6" w:rsidRPr="00DB5FE6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организаций </w:t>
      </w:r>
      <w:r w:rsidR="00DB5FE6" w:rsidRPr="00DB5FE6">
        <w:rPr>
          <w:b/>
          <w:i/>
          <w:sz w:val="28"/>
          <w:szCs w:val="28"/>
        </w:rPr>
        <w:t>следующей информации</w:t>
      </w:r>
      <w:r w:rsidR="00104882" w:rsidRPr="00DB5FE6">
        <w:rPr>
          <w:b/>
          <w:i/>
          <w:sz w:val="28"/>
          <w:szCs w:val="28"/>
        </w:rPr>
        <w:t>:</w:t>
      </w:r>
    </w:p>
    <w:p w:rsidR="00824AFA" w:rsidRPr="00104882" w:rsidRDefault="00824AFA" w:rsidP="0063439A">
      <w:pPr>
        <w:autoSpaceDE w:val="0"/>
        <w:autoSpaceDN w:val="0"/>
        <w:adjustRightInd w:val="0"/>
        <w:spacing w:line="276" w:lineRule="auto"/>
        <w:ind w:right="-1" w:firstLine="708"/>
        <w:rPr>
          <w:rFonts w:eastAsia="Calibri"/>
          <w:color w:val="000000"/>
          <w:sz w:val="28"/>
          <w:szCs w:val="28"/>
          <w:lang w:eastAsia="en-US"/>
        </w:rPr>
      </w:pPr>
      <w:r w:rsidRPr="00DB5FE6">
        <w:rPr>
          <w:rFonts w:eastAsia="Calibri"/>
          <w:b/>
          <w:i/>
          <w:color w:val="000000"/>
          <w:sz w:val="28"/>
          <w:szCs w:val="28"/>
          <w:lang w:eastAsia="en-US"/>
        </w:rPr>
        <w:t>О дате государственной регистрации</w:t>
      </w:r>
      <w:r w:rsidR="0063439A">
        <w:rPr>
          <w:rFonts w:eastAsia="Calibri"/>
          <w:color w:val="000000"/>
          <w:sz w:val="28"/>
          <w:szCs w:val="28"/>
          <w:lang w:eastAsia="en-US"/>
        </w:rPr>
        <w:t xml:space="preserve"> (</w:t>
      </w:r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ГБУ РК </w:t>
      </w:r>
      <w:r w:rsidR="0063439A">
        <w:rPr>
          <w:rFonts w:eastAsia="Calibri"/>
          <w:color w:val="000000"/>
          <w:sz w:val="28"/>
          <w:szCs w:val="28"/>
          <w:lang w:eastAsia="en-US"/>
        </w:rPr>
        <w:t>«</w:t>
      </w:r>
      <w:proofErr w:type="gramStart"/>
      <w:r w:rsidR="0063439A">
        <w:rPr>
          <w:rFonts w:eastAsia="Calibri"/>
          <w:color w:val="000000"/>
          <w:sz w:val="28"/>
          <w:szCs w:val="28"/>
          <w:lang w:eastAsia="en-US"/>
        </w:rPr>
        <w:t>Республиканский</w:t>
      </w:r>
      <w:proofErr w:type="gramEnd"/>
      <w:r w:rsidR="0063439A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="0063439A">
        <w:rPr>
          <w:rFonts w:eastAsia="Calibri"/>
          <w:color w:val="000000"/>
          <w:sz w:val="28"/>
          <w:szCs w:val="28"/>
          <w:lang w:eastAsia="en-US"/>
        </w:rPr>
        <w:t>Эжвинский</w:t>
      </w:r>
      <w:proofErr w:type="spellEnd"/>
      <w:r w:rsidR="0063439A">
        <w:rPr>
          <w:rFonts w:eastAsia="Calibri"/>
          <w:color w:val="000000"/>
          <w:sz w:val="28"/>
          <w:szCs w:val="28"/>
          <w:lang w:eastAsia="en-US"/>
        </w:rPr>
        <w:t xml:space="preserve"> ПНИ»)</w:t>
      </w:r>
      <w:r w:rsidRPr="00104882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24AFA" w:rsidRPr="0063439A" w:rsidRDefault="00824AFA" w:rsidP="0063439A">
      <w:pPr>
        <w:autoSpaceDE w:val="0"/>
        <w:autoSpaceDN w:val="0"/>
        <w:adjustRightInd w:val="0"/>
        <w:spacing w:line="276" w:lineRule="auto"/>
        <w:ind w:right="-1" w:firstLine="567"/>
        <w:rPr>
          <w:rFonts w:eastAsia="Calibri"/>
          <w:b/>
          <w:i/>
          <w:color w:val="000000"/>
          <w:sz w:val="28"/>
          <w:szCs w:val="28"/>
          <w:lang w:eastAsia="en-US"/>
        </w:rPr>
      </w:pPr>
      <w:proofErr w:type="gramStart"/>
      <w:r w:rsidRPr="0063439A">
        <w:rPr>
          <w:rFonts w:eastAsia="Calibri"/>
          <w:b/>
          <w:i/>
          <w:color w:val="000000"/>
          <w:sz w:val="28"/>
          <w:szCs w:val="28"/>
          <w:lang w:eastAsia="en-US"/>
        </w:rPr>
        <w:lastRenderedPageBreak/>
        <w:t>Об учред</w:t>
      </w:r>
      <w:r w:rsidR="0063439A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ителе (учредителях) организации </w:t>
      </w:r>
      <w:r w:rsidR="0063439A" w:rsidRPr="0063439A">
        <w:rPr>
          <w:rFonts w:eastAsia="Calibri"/>
          <w:color w:val="000000"/>
          <w:sz w:val="28"/>
          <w:szCs w:val="28"/>
          <w:lang w:eastAsia="en-US"/>
        </w:rPr>
        <w:t>(</w:t>
      </w:r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ГБУ РК </w:t>
      </w:r>
      <w:r w:rsidR="0063439A">
        <w:rPr>
          <w:rFonts w:eastAsia="Calibri"/>
          <w:color w:val="000000"/>
          <w:sz w:val="28"/>
          <w:szCs w:val="28"/>
          <w:lang w:eastAsia="en-US"/>
        </w:rPr>
        <w:t>«</w:t>
      </w:r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Республиканский </w:t>
      </w:r>
      <w:proofErr w:type="spellStart"/>
      <w:r w:rsidRPr="00104882">
        <w:rPr>
          <w:rFonts w:eastAsia="Calibri"/>
          <w:color w:val="000000"/>
          <w:sz w:val="28"/>
          <w:szCs w:val="28"/>
          <w:lang w:eastAsia="en-US"/>
        </w:rPr>
        <w:t>Эжвинский</w:t>
      </w:r>
      <w:proofErr w:type="spellEnd"/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 ПНИ</w:t>
      </w:r>
      <w:r w:rsidR="0063439A">
        <w:rPr>
          <w:rFonts w:eastAsia="Calibri"/>
          <w:color w:val="000000"/>
          <w:sz w:val="28"/>
          <w:szCs w:val="28"/>
          <w:lang w:eastAsia="en-US"/>
        </w:rPr>
        <w:t>»</w:t>
      </w:r>
      <w:r w:rsidRPr="00104882">
        <w:rPr>
          <w:rFonts w:eastAsia="Calibri"/>
          <w:color w:val="000000"/>
          <w:sz w:val="28"/>
          <w:szCs w:val="28"/>
          <w:lang w:eastAsia="en-US"/>
        </w:rPr>
        <w:t>; АНО ЦСОН «</w:t>
      </w:r>
      <w:proofErr w:type="spellStart"/>
      <w:r w:rsidRPr="00104882">
        <w:rPr>
          <w:rFonts w:eastAsia="Calibri"/>
          <w:color w:val="000000"/>
          <w:sz w:val="28"/>
          <w:szCs w:val="28"/>
          <w:lang w:eastAsia="en-US"/>
        </w:rPr>
        <w:t>Югыд</w:t>
      </w:r>
      <w:proofErr w:type="spellEnd"/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 лун» (Светлый день); АНО ЦСОН «</w:t>
      </w:r>
      <w:proofErr w:type="spellStart"/>
      <w:r w:rsidRPr="00104882">
        <w:rPr>
          <w:rFonts w:eastAsia="Calibri"/>
          <w:color w:val="000000"/>
          <w:sz w:val="28"/>
          <w:szCs w:val="28"/>
          <w:lang w:eastAsia="en-US"/>
        </w:rPr>
        <w:t>Тиман</w:t>
      </w:r>
      <w:proofErr w:type="spellEnd"/>
      <w:r w:rsidRPr="00104882">
        <w:rPr>
          <w:rFonts w:eastAsia="Calibri"/>
          <w:color w:val="000000"/>
          <w:sz w:val="28"/>
          <w:szCs w:val="28"/>
          <w:lang w:eastAsia="en-US"/>
        </w:rPr>
        <w:t>».</w:t>
      </w:r>
      <w:proofErr w:type="gramEnd"/>
    </w:p>
    <w:p w:rsidR="00824AFA" w:rsidRPr="0063439A" w:rsidRDefault="0063439A" w:rsidP="0063439A">
      <w:pPr>
        <w:autoSpaceDE w:val="0"/>
        <w:autoSpaceDN w:val="0"/>
        <w:adjustRightInd w:val="0"/>
        <w:spacing w:line="276" w:lineRule="auto"/>
        <w:ind w:right="-1" w:firstLine="708"/>
        <w:rPr>
          <w:rFonts w:eastAsia="Calibri"/>
          <w:b/>
          <w:i/>
          <w:color w:val="000000"/>
          <w:sz w:val="28"/>
          <w:szCs w:val="28"/>
          <w:lang w:eastAsia="en-US"/>
        </w:rPr>
      </w:pPr>
      <w:r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О режиме, графике работы </w:t>
      </w:r>
      <w:r w:rsidRPr="0063439A">
        <w:rPr>
          <w:rFonts w:eastAsia="Calibri"/>
          <w:color w:val="000000"/>
          <w:sz w:val="28"/>
          <w:szCs w:val="28"/>
          <w:lang w:eastAsia="en-US"/>
        </w:rPr>
        <w:t>(</w:t>
      </w:r>
      <w:r w:rsidR="00824AFA" w:rsidRPr="00104882">
        <w:rPr>
          <w:rFonts w:eastAsia="Calibri"/>
          <w:color w:val="000000"/>
          <w:sz w:val="28"/>
          <w:szCs w:val="28"/>
          <w:lang w:eastAsia="en-US"/>
        </w:rPr>
        <w:t xml:space="preserve">ГБУ РК </w:t>
      </w:r>
      <w:r>
        <w:rPr>
          <w:rFonts w:eastAsia="Calibri"/>
          <w:color w:val="000000"/>
          <w:sz w:val="28"/>
          <w:szCs w:val="28"/>
          <w:lang w:eastAsia="en-US"/>
        </w:rPr>
        <w:t>«</w:t>
      </w:r>
      <w:proofErr w:type="gramStart"/>
      <w:r w:rsidR="00824AFA" w:rsidRPr="00104882">
        <w:rPr>
          <w:rFonts w:eastAsia="Calibri"/>
          <w:color w:val="000000"/>
          <w:sz w:val="28"/>
          <w:szCs w:val="28"/>
          <w:lang w:eastAsia="en-US"/>
        </w:rPr>
        <w:t>Республиканский</w:t>
      </w:r>
      <w:proofErr w:type="gramEnd"/>
      <w:r w:rsidR="00824AFA" w:rsidRPr="00104882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="00824AFA" w:rsidRPr="00104882">
        <w:rPr>
          <w:rFonts w:eastAsia="Calibri"/>
          <w:color w:val="000000"/>
          <w:sz w:val="28"/>
          <w:szCs w:val="28"/>
          <w:lang w:eastAsia="en-US"/>
        </w:rPr>
        <w:t>Летский</w:t>
      </w:r>
      <w:proofErr w:type="spellEnd"/>
      <w:r w:rsidR="00824AFA" w:rsidRPr="00104882">
        <w:rPr>
          <w:rFonts w:eastAsia="Calibri"/>
          <w:color w:val="000000"/>
          <w:sz w:val="28"/>
          <w:szCs w:val="28"/>
          <w:lang w:eastAsia="en-US"/>
        </w:rPr>
        <w:t xml:space="preserve"> ПНИ</w:t>
      </w:r>
      <w:r>
        <w:rPr>
          <w:rFonts w:eastAsia="Calibri"/>
          <w:color w:val="000000"/>
          <w:sz w:val="28"/>
          <w:szCs w:val="28"/>
          <w:lang w:eastAsia="en-US"/>
        </w:rPr>
        <w:t>»)</w:t>
      </w:r>
      <w:r w:rsidR="00824AFA" w:rsidRPr="00104882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24AFA" w:rsidRPr="00104882" w:rsidRDefault="00824AFA" w:rsidP="0063439A">
      <w:pPr>
        <w:autoSpaceDE w:val="0"/>
        <w:autoSpaceDN w:val="0"/>
        <w:adjustRightInd w:val="0"/>
        <w:spacing w:line="276" w:lineRule="auto"/>
        <w:ind w:right="-1" w:firstLine="708"/>
        <w:rPr>
          <w:rFonts w:eastAsia="Calibri"/>
          <w:color w:val="000000"/>
          <w:sz w:val="28"/>
          <w:szCs w:val="28"/>
          <w:lang w:eastAsia="en-US"/>
        </w:rPr>
      </w:pPr>
      <w:r w:rsidRPr="0063439A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О порядке и условиях </w:t>
      </w:r>
      <w:r w:rsidR="0063439A">
        <w:rPr>
          <w:rFonts w:eastAsia="Calibri"/>
          <w:b/>
          <w:i/>
          <w:color w:val="000000"/>
          <w:sz w:val="28"/>
          <w:szCs w:val="28"/>
          <w:lang w:eastAsia="en-US"/>
        </w:rPr>
        <w:t>предоставления социальных услуг</w:t>
      </w:r>
      <w:r w:rsidRPr="0063439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3439A">
        <w:rPr>
          <w:rFonts w:eastAsia="Calibri"/>
          <w:color w:val="000000"/>
          <w:sz w:val="28"/>
          <w:szCs w:val="28"/>
          <w:lang w:eastAsia="en-US"/>
        </w:rPr>
        <w:t>(</w:t>
      </w:r>
      <w:r w:rsidRPr="00104882">
        <w:rPr>
          <w:rFonts w:eastAsia="Calibri"/>
          <w:color w:val="000000"/>
          <w:sz w:val="28"/>
          <w:szCs w:val="28"/>
          <w:lang w:eastAsia="en-US"/>
        </w:rPr>
        <w:t>АНО ЦСОН «Забота»</w:t>
      </w:r>
      <w:r w:rsidR="0063439A">
        <w:rPr>
          <w:rFonts w:eastAsia="Calibri"/>
          <w:color w:val="000000"/>
          <w:sz w:val="28"/>
          <w:szCs w:val="28"/>
          <w:lang w:eastAsia="en-US"/>
        </w:rPr>
        <w:t>)</w:t>
      </w:r>
      <w:r w:rsidRPr="00104882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24AFA" w:rsidRPr="00104882" w:rsidRDefault="00824AFA" w:rsidP="0063439A">
      <w:pPr>
        <w:autoSpaceDE w:val="0"/>
        <w:autoSpaceDN w:val="0"/>
        <w:adjustRightInd w:val="0"/>
        <w:spacing w:line="276" w:lineRule="auto"/>
        <w:ind w:right="-1" w:firstLine="708"/>
        <w:rPr>
          <w:rFonts w:eastAsia="Calibri"/>
          <w:color w:val="000000"/>
          <w:sz w:val="28"/>
          <w:szCs w:val="28"/>
          <w:lang w:eastAsia="en-US"/>
        </w:rPr>
      </w:pPr>
      <w:r w:rsidRPr="0063439A">
        <w:rPr>
          <w:rFonts w:eastAsia="Calibri"/>
          <w:b/>
          <w:i/>
          <w:color w:val="000000"/>
          <w:sz w:val="28"/>
          <w:szCs w:val="28"/>
          <w:lang w:eastAsia="en-US"/>
        </w:rPr>
        <w:t>О численности получателей социальных услуг</w:t>
      </w:r>
      <w:r w:rsidR="0063439A">
        <w:rPr>
          <w:rFonts w:eastAsia="Calibri"/>
          <w:color w:val="000000"/>
          <w:sz w:val="28"/>
          <w:szCs w:val="28"/>
          <w:lang w:eastAsia="en-US"/>
        </w:rPr>
        <w:t xml:space="preserve"> (</w:t>
      </w:r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ГБУ РК </w:t>
      </w:r>
      <w:r w:rsidR="0063439A">
        <w:rPr>
          <w:rFonts w:eastAsia="Calibri"/>
          <w:color w:val="000000"/>
          <w:sz w:val="28"/>
          <w:szCs w:val="28"/>
          <w:lang w:eastAsia="en-US"/>
        </w:rPr>
        <w:t>«</w:t>
      </w:r>
      <w:r w:rsidRPr="00104882">
        <w:rPr>
          <w:rFonts w:eastAsia="Calibri"/>
          <w:color w:val="000000"/>
          <w:sz w:val="28"/>
          <w:szCs w:val="28"/>
          <w:lang w:eastAsia="en-US"/>
        </w:rPr>
        <w:t>Республиканский Сыктывкарский ПНИ</w:t>
      </w:r>
      <w:r w:rsidR="0063439A">
        <w:rPr>
          <w:rFonts w:eastAsia="Calibri"/>
          <w:color w:val="000000"/>
          <w:sz w:val="28"/>
          <w:szCs w:val="28"/>
          <w:lang w:eastAsia="en-US"/>
        </w:rPr>
        <w:t>»</w:t>
      </w:r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; ГБУ РК </w:t>
      </w:r>
      <w:r w:rsidR="0063439A">
        <w:rPr>
          <w:rFonts w:eastAsia="Calibri"/>
          <w:color w:val="000000"/>
          <w:sz w:val="28"/>
          <w:szCs w:val="28"/>
          <w:lang w:eastAsia="en-US"/>
        </w:rPr>
        <w:t>«</w:t>
      </w:r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Республиканский </w:t>
      </w:r>
      <w:proofErr w:type="spellStart"/>
      <w:r w:rsidRPr="00104882">
        <w:rPr>
          <w:rFonts w:eastAsia="Calibri"/>
          <w:color w:val="000000"/>
          <w:sz w:val="28"/>
          <w:szCs w:val="28"/>
          <w:lang w:eastAsia="en-US"/>
        </w:rPr>
        <w:t>Летский</w:t>
      </w:r>
      <w:proofErr w:type="spellEnd"/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 ПНИ</w:t>
      </w:r>
      <w:r w:rsidR="0063439A">
        <w:rPr>
          <w:rFonts w:eastAsia="Calibri"/>
          <w:color w:val="000000"/>
          <w:sz w:val="28"/>
          <w:szCs w:val="28"/>
          <w:lang w:eastAsia="en-US"/>
        </w:rPr>
        <w:t>»</w:t>
      </w:r>
      <w:r w:rsidRPr="00104882">
        <w:rPr>
          <w:rFonts w:eastAsia="Calibri"/>
          <w:color w:val="000000"/>
          <w:sz w:val="28"/>
          <w:szCs w:val="28"/>
          <w:lang w:eastAsia="en-US"/>
        </w:rPr>
        <w:t>; АНО ЦСОН «</w:t>
      </w:r>
      <w:proofErr w:type="spellStart"/>
      <w:r w:rsidRPr="00104882">
        <w:rPr>
          <w:rFonts w:eastAsia="Calibri"/>
          <w:color w:val="000000"/>
          <w:sz w:val="28"/>
          <w:szCs w:val="28"/>
          <w:lang w:eastAsia="en-US"/>
        </w:rPr>
        <w:t>Припечорье</w:t>
      </w:r>
      <w:proofErr w:type="spellEnd"/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»; АНО ЦСОН «Арктика»; </w:t>
      </w:r>
      <w:r w:rsidR="0035187F">
        <w:rPr>
          <w:rFonts w:eastAsia="Calibri"/>
          <w:color w:val="000000"/>
          <w:sz w:val="28"/>
          <w:szCs w:val="28"/>
          <w:lang w:eastAsia="en-US"/>
        </w:rPr>
        <w:t xml:space="preserve">             </w:t>
      </w:r>
      <w:r w:rsidRPr="00104882">
        <w:rPr>
          <w:rFonts w:eastAsia="Calibri"/>
          <w:color w:val="000000"/>
          <w:sz w:val="28"/>
          <w:szCs w:val="28"/>
          <w:lang w:eastAsia="en-US"/>
        </w:rPr>
        <w:t>АНО ЦСОН «</w:t>
      </w:r>
      <w:proofErr w:type="spellStart"/>
      <w:r w:rsidRPr="00104882">
        <w:rPr>
          <w:rFonts w:eastAsia="Calibri"/>
          <w:color w:val="000000"/>
          <w:sz w:val="28"/>
          <w:szCs w:val="28"/>
          <w:lang w:eastAsia="en-US"/>
        </w:rPr>
        <w:t>Югыд</w:t>
      </w:r>
      <w:proofErr w:type="spellEnd"/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 лун» (Светлый день); АНО ЦСОН «Доверие»</w:t>
      </w:r>
      <w:r w:rsidR="0063439A">
        <w:rPr>
          <w:rFonts w:eastAsia="Calibri"/>
          <w:color w:val="000000"/>
          <w:sz w:val="28"/>
          <w:szCs w:val="28"/>
          <w:lang w:eastAsia="en-US"/>
        </w:rPr>
        <w:t>)</w:t>
      </w:r>
      <w:r w:rsidRPr="00104882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24AFA" w:rsidRPr="0035187F" w:rsidRDefault="00824AFA" w:rsidP="0035187F">
      <w:pPr>
        <w:autoSpaceDE w:val="0"/>
        <w:autoSpaceDN w:val="0"/>
        <w:adjustRightInd w:val="0"/>
        <w:spacing w:line="276" w:lineRule="auto"/>
        <w:ind w:right="-1" w:firstLine="708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35187F">
        <w:rPr>
          <w:rFonts w:eastAsia="Calibri"/>
          <w:b/>
          <w:i/>
          <w:color w:val="000000"/>
          <w:sz w:val="28"/>
          <w:szCs w:val="28"/>
          <w:lang w:eastAsia="en-US"/>
        </w:rPr>
        <w:t>О количестве свободных мест для прие</w:t>
      </w:r>
      <w:r w:rsidR="0035187F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ма получателей социальных услуг </w:t>
      </w:r>
      <w:r w:rsidR="0035187F" w:rsidRPr="0035187F">
        <w:rPr>
          <w:rFonts w:eastAsia="Calibri"/>
          <w:color w:val="000000"/>
          <w:sz w:val="28"/>
          <w:szCs w:val="28"/>
          <w:lang w:eastAsia="en-US"/>
        </w:rPr>
        <w:t>(</w:t>
      </w:r>
      <w:r w:rsidRPr="00104882">
        <w:rPr>
          <w:rFonts w:eastAsia="Calibri"/>
          <w:color w:val="000000"/>
          <w:sz w:val="28"/>
          <w:szCs w:val="28"/>
          <w:lang w:eastAsia="en-US"/>
        </w:rPr>
        <w:t>ГБУ РК «КИ «Сила жизни»; АНО ЦСОН «</w:t>
      </w:r>
      <w:proofErr w:type="spellStart"/>
      <w:r w:rsidRPr="00104882">
        <w:rPr>
          <w:rFonts w:eastAsia="Calibri"/>
          <w:color w:val="000000"/>
          <w:sz w:val="28"/>
          <w:szCs w:val="28"/>
          <w:lang w:eastAsia="en-US"/>
        </w:rPr>
        <w:t>Тиман</w:t>
      </w:r>
      <w:proofErr w:type="spellEnd"/>
      <w:r w:rsidRPr="00104882">
        <w:rPr>
          <w:rFonts w:eastAsia="Calibri"/>
          <w:color w:val="000000"/>
          <w:sz w:val="28"/>
          <w:szCs w:val="28"/>
          <w:lang w:eastAsia="en-US"/>
        </w:rPr>
        <w:t>»; АНО ЦСОН «Забота»; АНО ЦСОН «Арктика»; АНО ЦСОН «</w:t>
      </w:r>
      <w:proofErr w:type="spellStart"/>
      <w:r w:rsidRPr="00104882">
        <w:rPr>
          <w:rFonts w:eastAsia="Calibri"/>
          <w:color w:val="000000"/>
          <w:sz w:val="28"/>
          <w:szCs w:val="28"/>
          <w:lang w:eastAsia="en-US"/>
        </w:rPr>
        <w:t>Югыд</w:t>
      </w:r>
      <w:proofErr w:type="spellEnd"/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 лун» (Светлый день); АНО ЦСОН «Доверие»</w:t>
      </w:r>
      <w:r w:rsidR="0035187F">
        <w:rPr>
          <w:rFonts w:eastAsia="Calibri"/>
          <w:color w:val="000000"/>
          <w:sz w:val="28"/>
          <w:szCs w:val="28"/>
          <w:lang w:eastAsia="en-US"/>
        </w:rPr>
        <w:t>)</w:t>
      </w:r>
      <w:r w:rsidRPr="00104882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24AFA" w:rsidRPr="0035187F" w:rsidRDefault="00824AFA" w:rsidP="0035187F">
      <w:pPr>
        <w:autoSpaceDE w:val="0"/>
        <w:autoSpaceDN w:val="0"/>
        <w:adjustRightInd w:val="0"/>
        <w:spacing w:line="276" w:lineRule="auto"/>
        <w:ind w:right="-1" w:firstLine="708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35187F">
        <w:rPr>
          <w:rFonts w:eastAsia="Calibri"/>
          <w:b/>
          <w:i/>
          <w:color w:val="000000"/>
          <w:sz w:val="28"/>
          <w:szCs w:val="28"/>
          <w:lang w:eastAsia="en-US"/>
        </w:rPr>
        <w:t>Об объеме п</w:t>
      </w:r>
      <w:r w:rsidR="0035187F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редоставляемых социальных услуг </w:t>
      </w:r>
      <w:r w:rsidR="0035187F" w:rsidRPr="0035187F">
        <w:rPr>
          <w:rFonts w:eastAsia="Calibri"/>
          <w:color w:val="000000"/>
          <w:sz w:val="28"/>
          <w:szCs w:val="28"/>
          <w:lang w:eastAsia="en-US"/>
        </w:rPr>
        <w:t>(</w:t>
      </w:r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ГБУ РК </w:t>
      </w:r>
      <w:r w:rsidR="0035187F">
        <w:rPr>
          <w:rFonts w:eastAsia="Calibri"/>
          <w:color w:val="000000"/>
          <w:sz w:val="28"/>
          <w:szCs w:val="28"/>
          <w:lang w:eastAsia="en-US"/>
        </w:rPr>
        <w:t>«</w:t>
      </w:r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Республиканский </w:t>
      </w:r>
      <w:proofErr w:type="spellStart"/>
      <w:r w:rsidRPr="00104882">
        <w:rPr>
          <w:rFonts w:eastAsia="Calibri"/>
          <w:color w:val="000000"/>
          <w:sz w:val="28"/>
          <w:szCs w:val="28"/>
          <w:lang w:eastAsia="en-US"/>
        </w:rPr>
        <w:t>Эжвинский</w:t>
      </w:r>
      <w:proofErr w:type="spellEnd"/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 ПНИ</w:t>
      </w:r>
      <w:r w:rsidR="0035187F">
        <w:rPr>
          <w:rFonts w:eastAsia="Calibri"/>
          <w:color w:val="000000"/>
          <w:sz w:val="28"/>
          <w:szCs w:val="28"/>
          <w:lang w:eastAsia="en-US"/>
        </w:rPr>
        <w:t>»</w:t>
      </w:r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; ГБУ РК </w:t>
      </w:r>
      <w:r w:rsidR="0035187F">
        <w:rPr>
          <w:rFonts w:eastAsia="Calibri"/>
          <w:color w:val="000000"/>
          <w:sz w:val="28"/>
          <w:szCs w:val="28"/>
          <w:lang w:eastAsia="en-US"/>
        </w:rPr>
        <w:t>«</w:t>
      </w:r>
      <w:r w:rsidRPr="00104882">
        <w:rPr>
          <w:rFonts w:eastAsia="Calibri"/>
          <w:color w:val="000000"/>
          <w:sz w:val="28"/>
          <w:szCs w:val="28"/>
          <w:lang w:eastAsia="en-US"/>
        </w:rPr>
        <w:t>Республиканский Сыктывкарский ПНИ</w:t>
      </w:r>
      <w:r w:rsidR="0035187F">
        <w:rPr>
          <w:rFonts w:eastAsia="Calibri"/>
          <w:color w:val="000000"/>
          <w:sz w:val="28"/>
          <w:szCs w:val="28"/>
          <w:lang w:eastAsia="en-US"/>
        </w:rPr>
        <w:t>»</w:t>
      </w:r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; ГБУ РК </w:t>
      </w:r>
      <w:r w:rsidR="0035187F">
        <w:rPr>
          <w:rFonts w:eastAsia="Calibri"/>
          <w:color w:val="000000"/>
          <w:sz w:val="28"/>
          <w:szCs w:val="28"/>
          <w:lang w:eastAsia="en-US"/>
        </w:rPr>
        <w:t>«</w:t>
      </w:r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Республиканский </w:t>
      </w:r>
      <w:proofErr w:type="spellStart"/>
      <w:r w:rsidRPr="00104882">
        <w:rPr>
          <w:rFonts w:eastAsia="Calibri"/>
          <w:color w:val="000000"/>
          <w:sz w:val="28"/>
          <w:szCs w:val="28"/>
          <w:lang w:eastAsia="en-US"/>
        </w:rPr>
        <w:t>Летский</w:t>
      </w:r>
      <w:proofErr w:type="spellEnd"/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 ПНИ</w:t>
      </w:r>
      <w:r w:rsidR="0035187F">
        <w:rPr>
          <w:rFonts w:eastAsia="Calibri"/>
          <w:color w:val="000000"/>
          <w:sz w:val="28"/>
          <w:szCs w:val="28"/>
          <w:lang w:eastAsia="en-US"/>
        </w:rPr>
        <w:t>»</w:t>
      </w:r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; </w:t>
      </w:r>
      <w:r w:rsidR="0035187F">
        <w:rPr>
          <w:rFonts w:eastAsia="Calibri"/>
          <w:color w:val="000000"/>
          <w:sz w:val="28"/>
          <w:szCs w:val="28"/>
          <w:lang w:eastAsia="en-US"/>
        </w:rPr>
        <w:t xml:space="preserve">                 </w:t>
      </w:r>
      <w:r w:rsidRPr="00104882">
        <w:rPr>
          <w:rFonts w:eastAsia="Calibri"/>
          <w:color w:val="000000"/>
          <w:sz w:val="28"/>
          <w:szCs w:val="28"/>
          <w:lang w:eastAsia="en-US"/>
        </w:rPr>
        <w:t>АНО ЦСОН «</w:t>
      </w:r>
      <w:proofErr w:type="spellStart"/>
      <w:r w:rsidRPr="00104882">
        <w:rPr>
          <w:rFonts w:eastAsia="Calibri"/>
          <w:color w:val="000000"/>
          <w:sz w:val="28"/>
          <w:szCs w:val="28"/>
          <w:lang w:eastAsia="en-US"/>
        </w:rPr>
        <w:t>Тиман</w:t>
      </w:r>
      <w:proofErr w:type="spellEnd"/>
      <w:r w:rsidRPr="00104882">
        <w:rPr>
          <w:rFonts w:eastAsia="Calibri"/>
          <w:color w:val="000000"/>
          <w:sz w:val="28"/>
          <w:szCs w:val="28"/>
          <w:lang w:eastAsia="en-US"/>
        </w:rPr>
        <w:t>»; АНО ЦСОН «Арктика»; АНО ЦСОН «Милосердие»; АНО ЦСОН «Хорошая жизнь»; АНО ЦСОН «Доверие»</w:t>
      </w:r>
      <w:r w:rsidR="0035187F">
        <w:rPr>
          <w:rFonts w:eastAsia="Calibri"/>
          <w:color w:val="000000"/>
          <w:sz w:val="28"/>
          <w:szCs w:val="28"/>
          <w:lang w:eastAsia="en-US"/>
        </w:rPr>
        <w:t>)</w:t>
      </w:r>
      <w:r w:rsidRPr="00104882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24AFA" w:rsidRPr="00104882" w:rsidRDefault="00824AFA" w:rsidP="0035187F">
      <w:pPr>
        <w:autoSpaceDE w:val="0"/>
        <w:autoSpaceDN w:val="0"/>
        <w:adjustRightInd w:val="0"/>
        <w:spacing w:line="276" w:lineRule="auto"/>
        <w:ind w:right="-1" w:firstLine="708"/>
        <w:rPr>
          <w:rFonts w:eastAsia="Calibri"/>
          <w:color w:val="000000"/>
          <w:sz w:val="28"/>
          <w:szCs w:val="28"/>
          <w:lang w:eastAsia="en-US"/>
        </w:rPr>
      </w:pPr>
      <w:r w:rsidRPr="0035187F">
        <w:rPr>
          <w:rFonts w:eastAsia="Calibri"/>
          <w:b/>
          <w:i/>
          <w:color w:val="000000"/>
          <w:sz w:val="28"/>
          <w:szCs w:val="28"/>
          <w:lang w:eastAsia="en-US"/>
        </w:rPr>
        <w:t>О наличии лицензий на осуществление деятельности</w:t>
      </w:r>
      <w:r w:rsidR="0035187F">
        <w:rPr>
          <w:rFonts w:eastAsia="Calibri"/>
          <w:color w:val="000000"/>
          <w:sz w:val="28"/>
          <w:szCs w:val="28"/>
          <w:lang w:eastAsia="en-US"/>
        </w:rPr>
        <w:t xml:space="preserve"> (</w:t>
      </w:r>
      <w:r w:rsidRPr="00104882">
        <w:rPr>
          <w:rFonts w:eastAsia="Calibri"/>
          <w:color w:val="000000"/>
          <w:sz w:val="28"/>
          <w:szCs w:val="28"/>
          <w:lang w:eastAsia="en-US"/>
        </w:rPr>
        <w:t>АНО ЦСОН «Доверие»</w:t>
      </w:r>
      <w:r w:rsidR="0035187F">
        <w:rPr>
          <w:rFonts w:eastAsia="Calibri"/>
          <w:color w:val="000000"/>
          <w:sz w:val="28"/>
          <w:szCs w:val="28"/>
          <w:lang w:eastAsia="en-US"/>
        </w:rPr>
        <w:t>)</w:t>
      </w:r>
      <w:r w:rsidRPr="00104882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24AFA" w:rsidRPr="00104882" w:rsidRDefault="00824AFA" w:rsidP="0035187F">
      <w:pPr>
        <w:autoSpaceDE w:val="0"/>
        <w:autoSpaceDN w:val="0"/>
        <w:adjustRightInd w:val="0"/>
        <w:spacing w:line="276" w:lineRule="auto"/>
        <w:ind w:right="-1" w:firstLine="708"/>
        <w:rPr>
          <w:rFonts w:eastAsia="Calibri"/>
          <w:color w:val="000000"/>
          <w:sz w:val="28"/>
          <w:szCs w:val="28"/>
          <w:lang w:eastAsia="en-US"/>
        </w:rPr>
      </w:pPr>
      <w:r w:rsidRPr="0035187F">
        <w:rPr>
          <w:rFonts w:eastAsia="Calibri"/>
          <w:b/>
          <w:i/>
          <w:color w:val="000000"/>
          <w:sz w:val="28"/>
          <w:szCs w:val="28"/>
          <w:lang w:eastAsia="en-US"/>
        </w:rPr>
        <w:t>О финан</w:t>
      </w:r>
      <w:r w:rsidR="0035187F">
        <w:rPr>
          <w:rFonts w:eastAsia="Calibri"/>
          <w:b/>
          <w:i/>
          <w:color w:val="000000"/>
          <w:sz w:val="28"/>
          <w:szCs w:val="28"/>
          <w:lang w:eastAsia="en-US"/>
        </w:rPr>
        <w:t>сово-хозяйственной деятельности</w:t>
      </w:r>
      <w:r w:rsidR="0035187F">
        <w:rPr>
          <w:rFonts w:eastAsia="Calibri"/>
          <w:color w:val="000000"/>
          <w:sz w:val="28"/>
          <w:szCs w:val="28"/>
          <w:lang w:eastAsia="en-US"/>
        </w:rPr>
        <w:t xml:space="preserve"> (</w:t>
      </w:r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ГБУ РК </w:t>
      </w:r>
      <w:r w:rsidR="0035187F">
        <w:rPr>
          <w:rFonts w:eastAsia="Calibri"/>
          <w:color w:val="000000"/>
          <w:sz w:val="28"/>
          <w:szCs w:val="28"/>
          <w:lang w:eastAsia="en-US"/>
        </w:rPr>
        <w:t>«</w:t>
      </w:r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Республиканский </w:t>
      </w:r>
      <w:proofErr w:type="spellStart"/>
      <w:r w:rsidRPr="00104882">
        <w:rPr>
          <w:rFonts w:eastAsia="Calibri"/>
          <w:color w:val="000000"/>
          <w:sz w:val="28"/>
          <w:szCs w:val="28"/>
          <w:lang w:eastAsia="en-US"/>
        </w:rPr>
        <w:t>Эжвинский</w:t>
      </w:r>
      <w:proofErr w:type="spellEnd"/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 ПНИ</w:t>
      </w:r>
      <w:r w:rsidR="0035187F">
        <w:rPr>
          <w:rFonts w:eastAsia="Calibri"/>
          <w:color w:val="000000"/>
          <w:sz w:val="28"/>
          <w:szCs w:val="28"/>
          <w:lang w:eastAsia="en-US"/>
        </w:rPr>
        <w:t>»</w:t>
      </w:r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; ГБУ РК </w:t>
      </w:r>
      <w:r w:rsidR="0035187F">
        <w:rPr>
          <w:rFonts w:eastAsia="Calibri"/>
          <w:color w:val="000000"/>
          <w:sz w:val="28"/>
          <w:szCs w:val="28"/>
          <w:lang w:eastAsia="en-US"/>
        </w:rPr>
        <w:t>«</w:t>
      </w:r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Республиканский </w:t>
      </w:r>
      <w:proofErr w:type="spellStart"/>
      <w:r w:rsidRPr="00104882">
        <w:rPr>
          <w:rFonts w:eastAsia="Calibri"/>
          <w:color w:val="000000"/>
          <w:sz w:val="28"/>
          <w:szCs w:val="28"/>
          <w:lang w:eastAsia="en-US"/>
        </w:rPr>
        <w:t>Ухтинский</w:t>
      </w:r>
      <w:proofErr w:type="spellEnd"/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 ПНИ</w:t>
      </w:r>
      <w:r w:rsidR="0035187F">
        <w:rPr>
          <w:rFonts w:eastAsia="Calibri"/>
          <w:color w:val="000000"/>
          <w:sz w:val="28"/>
          <w:szCs w:val="28"/>
          <w:lang w:eastAsia="en-US"/>
        </w:rPr>
        <w:t>»</w:t>
      </w:r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; ГБУ РК </w:t>
      </w:r>
      <w:r w:rsidR="0035187F">
        <w:rPr>
          <w:rFonts w:eastAsia="Calibri"/>
          <w:color w:val="000000"/>
          <w:sz w:val="28"/>
          <w:szCs w:val="28"/>
          <w:lang w:eastAsia="en-US"/>
        </w:rPr>
        <w:t>«</w:t>
      </w:r>
      <w:r w:rsidRPr="00104882">
        <w:rPr>
          <w:rFonts w:eastAsia="Calibri"/>
          <w:color w:val="000000"/>
          <w:sz w:val="28"/>
          <w:szCs w:val="28"/>
          <w:lang w:eastAsia="en-US"/>
        </w:rPr>
        <w:t>Республиканский Сыктывкарский ПНИ</w:t>
      </w:r>
      <w:r w:rsidR="0035187F">
        <w:rPr>
          <w:rFonts w:eastAsia="Calibri"/>
          <w:color w:val="000000"/>
          <w:sz w:val="28"/>
          <w:szCs w:val="28"/>
          <w:lang w:eastAsia="en-US"/>
        </w:rPr>
        <w:t>»</w:t>
      </w:r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; ГБУ РК </w:t>
      </w:r>
      <w:r w:rsidR="0035187F">
        <w:rPr>
          <w:rFonts w:eastAsia="Calibri"/>
          <w:color w:val="000000"/>
          <w:sz w:val="28"/>
          <w:szCs w:val="28"/>
          <w:lang w:eastAsia="en-US"/>
        </w:rPr>
        <w:t>«</w:t>
      </w:r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Республиканский </w:t>
      </w:r>
      <w:proofErr w:type="spellStart"/>
      <w:r w:rsidRPr="00104882">
        <w:rPr>
          <w:rFonts w:eastAsia="Calibri"/>
          <w:color w:val="000000"/>
          <w:sz w:val="28"/>
          <w:szCs w:val="28"/>
          <w:lang w:eastAsia="en-US"/>
        </w:rPr>
        <w:t>Кочпонский</w:t>
      </w:r>
      <w:proofErr w:type="spellEnd"/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 ПНИ</w:t>
      </w:r>
      <w:r w:rsidR="0035187F">
        <w:rPr>
          <w:rFonts w:eastAsia="Calibri"/>
          <w:color w:val="000000"/>
          <w:sz w:val="28"/>
          <w:szCs w:val="28"/>
          <w:lang w:eastAsia="en-US"/>
        </w:rPr>
        <w:t>»</w:t>
      </w:r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; ГБУ РК «КИ «Сила жизни»; ГБУ РК </w:t>
      </w:r>
      <w:r w:rsidR="0035187F">
        <w:rPr>
          <w:rFonts w:eastAsia="Calibri"/>
          <w:color w:val="000000"/>
          <w:sz w:val="28"/>
          <w:szCs w:val="28"/>
          <w:lang w:eastAsia="en-US"/>
        </w:rPr>
        <w:t>«</w:t>
      </w:r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Республиканский </w:t>
      </w:r>
      <w:proofErr w:type="spellStart"/>
      <w:r w:rsidRPr="00104882">
        <w:rPr>
          <w:rFonts w:eastAsia="Calibri"/>
          <w:color w:val="000000"/>
          <w:sz w:val="28"/>
          <w:szCs w:val="28"/>
          <w:lang w:eastAsia="en-US"/>
        </w:rPr>
        <w:t>Летский</w:t>
      </w:r>
      <w:proofErr w:type="spellEnd"/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 ПНИ</w:t>
      </w:r>
      <w:r w:rsidR="0035187F">
        <w:rPr>
          <w:rFonts w:eastAsia="Calibri"/>
          <w:color w:val="000000"/>
          <w:sz w:val="28"/>
          <w:szCs w:val="28"/>
          <w:lang w:eastAsia="en-US"/>
        </w:rPr>
        <w:t>»</w:t>
      </w:r>
      <w:r w:rsidRPr="00104882">
        <w:rPr>
          <w:rFonts w:eastAsia="Calibri"/>
          <w:color w:val="000000"/>
          <w:sz w:val="28"/>
          <w:szCs w:val="28"/>
          <w:lang w:eastAsia="en-US"/>
        </w:rPr>
        <w:t>; АНО ЦСОН «Забота»; АНО ЦСОН «Доверие»</w:t>
      </w:r>
      <w:r w:rsidR="0035187F">
        <w:rPr>
          <w:rFonts w:eastAsia="Calibri"/>
          <w:color w:val="000000"/>
          <w:sz w:val="28"/>
          <w:szCs w:val="28"/>
          <w:lang w:eastAsia="en-US"/>
        </w:rPr>
        <w:t>)</w:t>
      </w:r>
      <w:r w:rsidRPr="00104882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24AFA" w:rsidRPr="0035187F" w:rsidRDefault="00824AFA" w:rsidP="0035187F">
      <w:pPr>
        <w:autoSpaceDE w:val="0"/>
        <w:autoSpaceDN w:val="0"/>
        <w:adjustRightInd w:val="0"/>
        <w:spacing w:line="276" w:lineRule="auto"/>
        <w:ind w:right="-1" w:firstLine="708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35187F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О правилах внутреннего распорядка для получателей </w:t>
      </w:r>
      <w:r w:rsidR="0035187F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социальных услуг </w:t>
      </w:r>
      <w:r w:rsidR="0035187F" w:rsidRPr="0035187F">
        <w:rPr>
          <w:rFonts w:eastAsia="Calibri"/>
          <w:color w:val="000000"/>
          <w:sz w:val="28"/>
          <w:szCs w:val="28"/>
          <w:lang w:eastAsia="en-US"/>
        </w:rPr>
        <w:t>(</w:t>
      </w:r>
      <w:r w:rsidRPr="00104882">
        <w:rPr>
          <w:rFonts w:eastAsia="Calibri"/>
          <w:color w:val="000000"/>
          <w:sz w:val="28"/>
          <w:szCs w:val="28"/>
          <w:lang w:eastAsia="en-US"/>
        </w:rPr>
        <w:t>АНО ЦСОН «</w:t>
      </w:r>
      <w:proofErr w:type="spellStart"/>
      <w:r w:rsidRPr="00104882">
        <w:rPr>
          <w:rFonts w:eastAsia="Calibri"/>
          <w:color w:val="000000"/>
          <w:sz w:val="28"/>
          <w:szCs w:val="28"/>
          <w:lang w:eastAsia="en-US"/>
        </w:rPr>
        <w:t>Тиман</w:t>
      </w:r>
      <w:proofErr w:type="spellEnd"/>
      <w:r w:rsidRPr="00104882">
        <w:rPr>
          <w:rFonts w:eastAsia="Calibri"/>
          <w:color w:val="000000"/>
          <w:sz w:val="28"/>
          <w:szCs w:val="28"/>
          <w:lang w:eastAsia="en-US"/>
        </w:rPr>
        <w:t>»; АНО ЦСОН «</w:t>
      </w:r>
      <w:proofErr w:type="spellStart"/>
      <w:r w:rsidRPr="00104882">
        <w:rPr>
          <w:rFonts w:eastAsia="Calibri"/>
          <w:color w:val="000000"/>
          <w:sz w:val="28"/>
          <w:szCs w:val="28"/>
          <w:lang w:eastAsia="en-US"/>
        </w:rPr>
        <w:t>Югыд</w:t>
      </w:r>
      <w:proofErr w:type="spellEnd"/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 лун» (Светлый день)</w:t>
      </w:r>
      <w:r w:rsidR="0035187F">
        <w:rPr>
          <w:rFonts w:eastAsia="Calibri"/>
          <w:color w:val="000000"/>
          <w:sz w:val="28"/>
          <w:szCs w:val="28"/>
          <w:lang w:eastAsia="en-US"/>
        </w:rPr>
        <w:t>)</w:t>
      </w:r>
      <w:r w:rsidRPr="00104882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24AFA" w:rsidRPr="0035187F" w:rsidRDefault="00824AFA" w:rsidP="0035187F">
      <w:pPr>
        <w:spacing w:line="276" w:lineRule="auto"/>
        <w:ind w:right="-1" w:firstLine="708"/>
        <w:rPr>
          <w:b/>
          <w:i/>
          <w:color w:val="000000"/>
          <w:sz w:val="28"/>
          <w:szCs w:val="28"/>
        </w:rPr>
      </w:pPr>
      <w:r w:rsidRPr="0035187F">
        <w:rPr>
          <w:b/>
          <w:i/>
          <w:color w:val="000000"/>
          <w:sz w:val="28"/>
          <w:szCs w:val="28"/>
        </w:rPr>
        <w:t>О наличии предписаний органов, осуществ</w:t>
      </w:r>
      <w:r w:rsidR="0035187F">
        <w:rPr>
          <w:b/>
          <w:i/>
          <w:color w:val="000000"/>
          <w:sz w:val="28"/>
          <w:szCs w:val="28"/>
        </w:rPr>
        <w:t xml:space="preserve">ляющих государственный контроль </w:t>
      </w:r>
      <w:r w:rsidR="0035187F" w:rsidRPr="0035187F">
        <w:rPr>
          <w:color w:val="000000"/>
          <w:sz w:val="28"/>
          <w:szCs w:val="28"/>
        </w:rPr>
        <w:t>(</w:t>
      </w:r>
      <w:r w:rsidRPr="00104882">
        <w:rPr>
          <w:rFonts w:eastAsia="Calibri"/>
          <w:color w:val="000000"/>
          <w:sz w:val="28"/>
          <w:szCs w:val="28"/>
        </w:rPr>
        <w:t xml:space="preserve">ГБУ РК </w:t>
      </w:r>
      <w:r w:rsidR="0035187F">
        <w:rPr>
          <w:rFonts w:eastAsia="Calibri"/>
          <w:color w:val="000000"/>
          <w:sz w:val="28"/>
          <w:szCs w:val="28"/>
        </w:rPr>
        <w:t>«</w:t>
      </w:r>
      <w:r w:rsidRPr="00104882">
        <w:rPr>
          <w:rFonts w:eastAsia="Calibri"/>
          <w:color w:val="000000"/>
          <w:sz w:val="28"/>
          <w:szCs w:val="28"/>
        </w:rPr>
        <w:t xml:space="preserve">Республиканский </w:t>
      </w:r>
      <w:proofErr w:type="spellStart"/>
      <w:r w:rsidRPr="00104882">
        <w:rPr>
          <w:rFonts w:eastAsia="Calibri"/>
          <w:color w:val="000000"/>
          <w:sz w:val="28"/>
          <w:szCs w:val="28"/>
        </w:rPr>
        <w:t>Эжвинский</w:t>
      </w:r>
      <w:proofErr w:type="spellEnd"/>
      <w:r w:rsidRPr="00104882">
        <w:rPr>
          <w:rFonts w:eastAsia="Calibri"/>
          <w:color w:val="000000"/>
          <w:sz w:val="28"/>
          <w:szCs w:val="28"/>
        </w:rPr>
        <w:t xml:space="preserve"> ПНИ</w:t>
      </w:r>
      <w:r w:rsidR="0035187F">
        <w:rPr>
          <w:rFonts w:eastAsia="Calibri"/>
          <w:color w:val="000000"/>
          <w:sz w:val="28"/>
          <w:szCs w:val="28"/>
        </w:rPr>
        <w:t>»</w:t>
      </w:r>
      <w:r w:rsidRPr="00104882">
        <w:rPr>
          <w:rFonts w:eastAsia="Calibri"/>
          <w:color w:val="000000"/>
          <w:sz w:val="28"/>
          <w:szCs w:val="28"/>
        </w:rPr>
        <w:t xml:space="preserve">; ГБУ РК </w:t>
      </w:r>
      <w:r w:rsidR="0035187F">
        <w:rPr>
          <w:rFonts w:eastAsia="Calibri"/>
          <w:color w:val="000000"/>
          <w:sz w:val="28"/>
          <w:szCs w:val="28"/>
        </w:rPr>
        <w:t>«</w:t>
      </w:r>
      <w:r w:rsidRPr="00104882">
        <w:rPr>
          <w:rFonts w:eastAsia="Calibri"/>
          <w:color w:val="000000"/>
          <w:sz w:val="28"/>
          <w:szCs w:val="28"/>
        </w:rPr>
        <w:t xml:space="preserve">Республиканский </w:t>
      </w:r>
      <w:proofErr w:type="spellStart"/>
      <w:r w:rsidRPr="00104882">
        <w:rPr>
          <w:rFonts w:eastAsia="Calibri"/>
          <w:color w:val="000000"/>
          <w:sz w:val="28"/>
          <w:szCs w:val="28"/>
        </w:rPr>
        <w:t>Ухтинский</w:t>
      </w:r>
      <w:proofErr w:type="spellEnd"/>
      <w:r w:rsidRPr="00104882">
        <w:rPr>
          <w:rFonts w:eastAsia="Calibri"/>
          <w:color w:val="000000"/>
          <w:sz w:val="28"/>
          <w:szCs w:val="28"/>
        </w:rPr>
        <w:t xml:space="preserve"> ПНИ</w:t>
      </w:r>
      <w:r w:rsidR="0035187F">
        <w:rPr>
          <w:rFonts w:eastAsia="Calibri"/>
          <w:color w:val="000000"/>
          <w:sz w:val="28"/>
          <w:szCs w:val="28"/>
        </w:rPr>
        <w:t>»</w:t>
      </w:r>
      <w:r w:rsidRPr="00104882">
        <w:rPr>
          <w:rFonts w:eastAsia="Calibri"/>
          <w:color w:val="000000"/>
          <w:sz w:val="28"/>
          <w:szCs w:val="28"/>
        </w:rPr>
        <w:t xml:space="preserve">; ГБУ РК </w:t>
      </w:r>
      <w:r w:rsidR="0035187F">
        <w:rPr>
          <w:rFonts w:eastAsia="Calibri"/>
          <w:color w:val="000000"/>
          <w:sz w:val="28"/>
          <w:szCs w:val="28"/>
        </w:rPr>
        <w:t>«</w:t>
      </w:r>
      <w:r w:rsidRPr="00104882">
        <w:rPr>
          <w:rFonts w:eastAsia="Calibri"/>
          <w:color w:val="000000"/>
          <w:sz w:val="28"/>
          <w:szCs w:val="28"/>
        </w:rPr>
        <w:t xml:space="preserve">Республиканский </w:t>
      </w:r>
      <w:proofErr w:type="spellStart"/>
      <w:r w:rsidRPr="00104882">
        <w:rPr>
          <w:rFonts w:eastAsia="Calibri"/>
          <w:color w:val="000000"/>
          <w:sz w:val="28"/>
          <w:szCs w:val="28"/>
        </w:rPr>
        <w:t>Кочпонский</w:t>
      </w:r>
      <w:proofErr w:type="spellEnd"/>
      <w:r w:rsidRPr="00104882">
        <w:rPr>
          <w:rFonts w:eastAsia="Calibri"/>
          <w:color w:val="000000"/>
          <w:sz w:val="28"/>
          <w:szCs w:val="28"/>
        </w:rPr>
        <w:t xml:space="preserve"> ПНИ</w:t>
      </w:r>
      <w:r w:rsidR="0035187F">
        <w:rPr>
          <w:rFonts w:eastAsia="Calibri"/>
          <w:color w:val="000000"/>
          <w:sz w:val="28"/>
          <w:szCs w:val="28"/>
        </w:rPr>
        <w:t>»</w:t>
      </w:r>
      <w:r w:rsidRPr="00104882">
        <w:rPr>
          <w:rFonts w:eastAsia="Calibri"/>
          <w:color w:val="000000"/>
          <w:sz w:val="28"/>
          <w:szCs w:val="28"/>
        </w:rPr>
        <w:t xml:space="preserve">; ГБУ РК «КИ «Сила жизни»; ГБУ РК </w:t>
      </w:r>
      <w:r w:rsidR="0035187F">
        <w:rPr>
          <w:rFonts w:eastAsia="Calibri"/>
          <w:color w:val="000000"/>
          <w:sz w:val="28"/>
          <w:szCs w:val="28"/>
        </w:rPr>
        <w:t>«</w:t>
      </w:r>
      <w:r w:rsidRPr="00104882">
        <w:rPr>
          <w:rFonts w:eastAsia="Calibri"/>
          <w:color w:val="000000"/>
          <w:sz w:val="28"/>
          <w:szCs w:val="28"/>
        </w:rPr>
        <w:t xml:space="preserve">Республиканский </w:t>
      </w:r>
      <w:proofErr w:type="spellStart"/>
      <w:r w:rsidRPr="00104882">
        <w:rPr>
          <w:rFonts w:eastAsia="Calibri"/>
          <w:color w:val="000000"/>
          <w:sz w:val="28"/>
          <w:szCs w:val="28"/>
        </w:rPr>
        <w:t>Летский</w:t>
      </w:r>
      <w:proofErr w:type="spellEnd"/>
      <w:r w:rsidRPr="00104882">
        <w:rPr>
          <w:rFonts w:eastAsia="Calibri"/>
          <w:color w:val="000000"/>
          <w:sz w:val="28"/>
          <w:szCs w:val="28"/>
        </w:rPr>
        <w:t xml:space="preserve"> ПНИ</w:t>
      </w:r>
      <w:r w:rsidR="0035187F">
        <w:rPr>
          <w:rFonts w:eastAsia="Calibri"/>
          <w:color w:val="000000"/>
          <w:sz w:val="28"/>
          <w:szCs w:val="28"/>
        </w:rPr>
        <w:t>»</w:t>
      </w:r>
      <w:r w:rsidRPr="00104882">
        <w:rPr>
          <w:rFonts w:eastAsia="Calibri"/>
          <w:color w:val="000000"/>
          <w:sz w:val="28"/>
          <w:szCs w:val="28"/>
        </w:rPr>
        <w:t>; АНО ЦСОН «Арктика»; АНО ЦСОН «Доверие»</w:t>
      </w:r>
      <w:r w:rsidR="0035187F">
        <w:rPr>
          <w:rFonts w:eastAsia="Calibri"/>
          <w:color w:val="000000"/>
          <w:sz w:val="28"/>
          <w:szCs w:val="28"/>
        </w:rPr>
        <w:t>)</w:t>
      </w:r>
      <w:r w:rsidRPr="00104882">
        <w:rPr>
          <w:rFonts w:eastAsia="Calibri"/>
          <w:color w:val="000000"/>
          <w:sz w:val="28"/>
          <w:szCs w:val="28"/>
        </w:rPr>
        <w:t>.</w:t>
      </w:r>
    </w:p>
    <w:p w:rsidR="00824AFA" w:rsidRPr="0035187F" w:rsidRDefault="0035187F" w:rsidP="0035187F">
      <w:pPr>
        <w:autoSpaceDE w:val="0"/>
        <w:autoSpaceDN w:val="0"/>
        <w:adjustRightInd w:val="0"/>
        <w:spacing w:line="276" w:lineRule="auto"/>
        <w:ind w:right="-1" w:firstLine="708"/>
        <w:rPr>
          <w:rFonts w:eastAsia="Calibri"/>
          <w:b/>
          <w:i/>
          <w:color w:val="000000"/>
          <w:sz w:val="28"/>
          <w:szCs w:val="28"/>
          <w:lang w:eastAsia="en-US"/>
        </w:rPr>
      </w:pPr>
      <w:r>
        <w:rPr>
          <w:rFonts w:eastAsia="Calibri"/>
          <w:b/>
          <w:i/>
          <w:color w:val="000000"/>
          <w:sz w:val="28"/>
          <w:szCs w:val="28"/>
          <w:lang w:eastAsia="en-US"/>
        </w:rPr>
        <w:t>О</w:t>
      </w:r>
      <w:r w:rsidR="00824AFA" w:rsidRPr="0035187F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проведе</w:t>
      </w:r>
      <w:r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нии независимой оценки качества </w:t>
      </w:r>
      <w:r w:rsidRPr="004912C8">
        <w:rPr>
          <w:rFonts w:eastAsia="Calibri"/>
          <w:color w:val="000000"/>
          <w:sz w:val="28"/>
          <w:szCs w:val="28"/>
          <w:lang w:eastAsia="en-US"/>
        </w:rPr>
        <w:t>(</w:t>
      </w:r>
      <w:r w:rsidR="00824AFA" w:rsidRPr="00104882">
        <w:rPr>
          <w:rFonts w:eastAsia="Calibri"/>
          <w:color w:val="000000"/>
          <w:sz w:val="28"/>
          <w:szCs w:val="28"/>
          <w:lang w:eastAsia="en-US"/>
        </w:rPr>
        <w:t>АНО ЦСОН «</w:t>
      </w:r>
      <w:proofErr w:type="spellStart"/>
      <w:r w:rsidR="00824AFA" w:rsidRPr="00104882">
        <w:rPr>
          <w:rFonts w:eastAsia="Calibri"/>
          <w:color w:val="000000"/>
          <w:sz w:val="28"/>
          <w:szCs w:val="28"/>
          <w:lang w:eastAsia="en-US"/>
        </w:rPr>
        <w:t>Тиман</w:t>
      </w:r>
      <w:proofErr w:type="spellEnd"/>
      <w:r w:rsidR="00824AFA" w:rsidRPr="00104882">
        <w:rPr>
          <w:rFonts w:eastAsia="Calibri"/>
          <w:color w:val="000000"/>
          <w:sz w:val="28"/>
          <w:szCs w:val="28"/>
          <w:lang w:eastAsia="en-US"/>
        </w:rPr>
        <w:t>»; АНО ЦСОН «Доверие»</w:t>
      </w:r>
      <w:r>
        <w:rPr>
          <w:rFonts w:eastAsia="Calibri"/>
          <w:color w:val="000000"/>
          <w:sz w:val="28"/>
          <w:szCs w:val="28"/>
          <w:lang w:eastAsia="en-US"/>
        </w:rPr>
        <w:t>)</w:t>
      </w:r>
      <w:r w:rsidR="00824AFA" w:rsidRPr="00104882">
        <w:rPr>
          <w:rFonts w:eastAsia="Calibri"/>
          <w:color w:val="000000"/>
          <w:sz w:val="28"/>
          <w:szCs w:val="28"/>
          <w:lang w:eastAsia="en-US"/>
        </w:rPr>
        <w:t>.</w:t>
      </w:r>
    </w:p>
    <w:p w:rsidR="0035187F" w:rsidRPr="00DB5FE6" w:rsidRDefault="0035187F" w:rsidP="0035187F">
      <w:pPr>
        <w:autoSpaceDE w:val="0"/>
        <w:autoSpaceDN w:val="0"/>
        <w:adjustRightInd w:val="0"/>
        <w:spacing w:line="276" w:lineRule="auto"/>
        <w:ind w:firstLine="567"/>
        <w:rPr>
          <w:b/>
          <w:i/>
          <w:sz w:val="26"/>
          <w:szCs w:val="26"/>
        </w:rPr>
      </w:pPr>
      <w:r w:rsidRPr="003837C5">
        <w:rPr>
          <w:rFonts w:eastAsia="Calibri"/>
          <w:b/>
          <w:i/>
          <w:color w:val="000000"/>
          <w:sz w:val="28"/>
          <w:szCs w:val="28"/>
          <w:lang w:eastAsia="en-US"/>
        </w:rPr>
        <w:tab/>
        <w:t>3.2.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837C5">
        <w:rPr>
          <w:b/>
          <w:i/>
          <w:sz w:val="28"/>
          <w:szCs w:val="28"/>
        </w:rPr>
        <w:t xml:space="preserve">Обеспечить </w:t>
      </w:r>
      <w:r w:rsidRPr="003837C5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размещение на </w:t>
      </w:r>
      <w:r w:rsidR="003837C5" w:rsidRPr="003837C5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информационных стендах </w:t>
      </w:r>
      <w:r w:rsidRPr="003837C5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организаций </w:t>
      </w:r>
      <w:r w:rsidRPr="003837C5">
        <w:rPr>
          <w:b/>
          <w:i/>
          <w:sz w:val="28"/>
          <w:szCs w:val="28"/>
        </w:rPr>
        <w:t>следующей информации:</w:t>
      </w:r>
    </w:p>
    <w:p w:rsidR="00824AFA" w:rsidRPr="003837C5" w:rsidRDefault="003837C5" w:rsidP="003837C5">
      <w:pPr>
        <w:autoSpaceDE w:val="0"/>
        <w:autoSpaceDN w:val="0"/>
        <w:adjustRightInd w:val="0"/>
        <w:spacing w:line="276" w:lineRule="auto"/>
        <w:ind w:right="-1" w:firstLine="567"/>
        <w:rPr>
          <w:rFonts w:eastAsia="Calibri"/>
          <w:b/>
          <w:i/>
          <w:color w:val="000000"/>
          <w:sz w:val="28"/>
          <w:szCs w:val="28"/>
          <w:lang w:eastAsia="en-US"/>
        </w:rPr>
      </w:pPr>
      <w:r>
        <w:rPr>
          <w:rFonts w:eastAsia="Calibri"/>
          <w:b/>
          <w:i/>
          <w:color w:val="000000"/>
          <w:sz w:val="28"/>
          <w:szCs w:val="28"/>
          <w:lang w:eastAsia="en-US"/>
        </w:rPr>
        <w:t>Об учредителе</w:t>
      </w:r>
      <w:proofErr w:type="gramStart"/>
      <w:r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(-</w:t>
      </w:r>
      <w:proofErr w:type="spellStart"/>
      <w:proofErr w:type="gramEnd"/>
      <w:r>
        <w:rPr>
          <w:rFonts w:eastAsia="Calibri"/>
          <w:b/>
          <w:i/>
          <w:color w:val="000000"/>
          <w:sz w:val="28"/>
          <w:szCs w:val="28"/>
          <w:lang w:eastAsia="en-US"/>
        </w:rPr>
        <w:t>ях</w:t>
      </w:r>
      <w:proofErr w:type="spellEnd"/>
      <w:r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) организации </w:t>
      </w:r>
      <w:r w:rsidRPr="003837C5">
        <w:rPr>
          <w:rFonts w:eastAsia="Calibri"/>
          <w:color w:val="000000"/>
          <w:sz w:val="28"/>
          <w:szCs w:val="28"/>
          <w:lang w:eastAsia="en-US"/>
        </w:rPr>
        <w:t>(</w:t>
      </w:r>
      <w:r w:rsidR="00824AFA" w:rsidRPr="00104882">
        <w:rPr>
          <w:rFonts w:eastAsia="Calibri"/>
          <w:color w:val="000000"/>
          <w:sz w:val="28"/>
          <w:szCs w:val="28"/>
          <w:lang w:eastAsia="en-US"/>
        </w:rPr>
        <w:t>АНО ЦСОН «</w:t>
      </w:r>
      <w:proofErr w:type="spellStart"/>
      <w:r w:rsidR="00824AFA" w:rsidRPr="00104882">
        <w:rPr>
          <w:rFonts w:eastAsia="Calibri"/>
          <w:color w:val="000000"/>
          <w:sz w:val="28"/>
          <w:szCs w:val="28"/>
          <w:lang w:eastAsia="en-US"/>
        </w:rPr>
        <w:t>Тиман</w:t>
      </w:r>
      <w:proofErr w:type="spellEnd"/>
      <w:r w:rsidR="00824AFA" w:rsidRPr="00104882">
        <w:rPr>
          <w:rFonts w:eastAsia="Calibri"/>
          <w:color w:val="000000"/>
          <w:sz w:val="28"/>
          <w:szCs w:val="28"/>
          <w:lang w:eastAsia="en-US"/>
        </w:rPr>
        <w:t>»</w:t>
      </w:r>
      <w:r>
        <w:rPr>
          <w:rFonts w:eastAsia="Calibri"/>
          <w:color w:val="000000"/>
          <w:sz w:val="28"/>
          <w:szCs w:val="28"/>
          <w:lang w:eastAsia="en-US"/>
        </w:rPr>
        <w:t>)</w:t>
      </w:r>
      <w:r w:rsidR="00824AFA" w:rsidRPr="00104882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24AFA" w:rsidRPr="003837C5" w:rsidRDefault="00824AFA" w:rsidP="003837C5">
      <w:pPr>
        <w:autoSpaceDE w:val="0"/>
        <w:autoSpaceDN w:val="0"/>
        <w:adjustRightInd w:val="0"/>
        <w:spacing w:line="276" w:lineRule="auto"/>
        <w:ind w:right="-1" w:firstLine="567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3837C5">
        <w:rPr>
          <w:rFonts w:eastAsia="Calibri"/>
          <w:b/>
          <w:i/>
          <w:color w:val="000000"/>
          <w:sz w:val="28"/>
          <w:szCs w:val="28"/>
          <w:lang w:eastAsia="en-US"/>
        </w:rPr>
        <w:lastRenderedPageBreak/>
        <w:t xml:space="preserve">О материально-техническом обеспечении </w:t>
      </w:r>
      <w:r w:rsidR="003837C5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предоставления социальных услуг </w:t>
      </w:r>
      <w:r w:rsidR="003837C5" w:rsidRPr="003837C5">
        <w:rPr>
          <w:rFonts w:eastAsia="Calibri"/>
          <w:color w:val="000000"/>
          <w:sz w:val="28"/>
          <w:szCs w:val="28"/>
          <w:lang w:eastAsia="en-US"/>
        </w:rPr>
        <w:t>(</w:t>
      </w:r>
      <w:r w:rsidRPr="00104882">
        <w:rPr>
          <w:rFonts w:eastAsia="Calibri"/>
          <w:color w:val="000000"/>
          <w:sz w:val="28"/>
          <w:szCs w:val="28"/>
          <w:lang w:eastAsia="en-US"/>
        </w:rPr>
        <w:t>АНО ЦСОН «</w:t>
      </w:r>
      <w:proofErr w:type="spellStart"/>
      <w:r w:rsidRPr="00104882">
        <w:rPr>
          <w:rFonts w:eastAsia="Calibri"/>
          <w:color w:val="000000"/>
          <w:sz w:val="28"/>
          <w:szCs w:val="28"/>
          <w:lang w:eastAsia="en-US"/>
        </w:rPr>
        <w:t>Тиман</w:t>
      </w:r>
      <w:proofErr w:type="spellEnd"/>
      <w:r w:rsidRPr="00104882">
        <w:rPr>
          <w:rFonts w:eastAsia="Calibri"/>
          <w:color w:val="000000"/>
          <w:sz w:val="28"/>
          <w:szCs w:val="28"/>
          <w:lang w:eastAsia="en-US"/>
        </w:rPr>
        <w:t>»</w:t>
      </w:r>
      <w:r w:rsidR="003837C5">
        <w:rPr>
          <w:rFonts w:eastAsia="Calibri"/>
          <w:color w:val="000000"/>
          <w:sz w:val="28"/>
          <w:szCs w:val="28"/>
          <w:lang w:eastAsia="en-US"/>
        </w:rPr>
        <w:t>)</w:t>
      </w:r>
      <w:r w:rsidRPr="00104882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24AFA" w:rsidRPr="003837C5" w:rsidRDefault="00824AFA" w:rsidP="003837C5">
      <w:pPr>
        <w:autoSpaceDE w:val="0"/>
        <w:autoSpaceDN w:val="0"/>
        <w:adjustRightInd w:val="0"/>
        <w:spacing w:line="276" w:lineRule="auto"/>
        <w:ind w:right="-1" w:firstLine="567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3837C5">
        <w:rPr>
          <w:rFonts w:eastAsia="Calibri"/>
          <w:b/>
          <w:i/>
          <w:color w:val="000000"/>
          <w:sz w:val="28"/>
          <w:szCs w:val="28"/>
          <w:lang w:eastAsia="en-US"/>
        </w:rPr>
        <w:t>О численности получател</w:t>
      </w:r>
      <w:r w:rsidR="003837C5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ей социальных услуг </w:t>
      </w:r>
      <w:r w:rsidR="003837C5" w:rsidRPr="003837C5">
        <w:rPr>
          <w:rFonts w:eastAsia="Calibri"/>
          <w:color w:val="000000"/>
          <w:sz w:val="28"/>
          <w:szCs w:val="28"/>
          <w:lang w:eastAsia="en-US"/>
        </w:rPr>
        <w:t>(</w:t>
      </w:r>
      <w:r w:rsidRPr="00104882">
        <w:rPr>
          <w:rFonts w:eastAsia="Calibri"/>
          <w:color w:val="000000"/>
          <w:sz w:val="28"/>
          <w:szCs w:val="28"/>
          <w:lang w:eastAsia="en-US"/>
        </w:rPr>
        <w:t>АНО ЦСОН «</w:t>
      </w:r>
      <w:proofErr w:type="spellStart"/>
      <w:r w:rsidRPr="00104882">
        <w:rPr>
          <w:rFonts w:eastAsia="Calibri"/>
          <w:color w:val="000000"/>
          <w:sz w:val="28"/>
          <w:szCs w:val="28"/>
          <w:lang w:eastAsia="en-US"/>
        </w:rPr>
        <w:t>Тиман</w:t>
      </w:r>
      <w:proofErr w:type="spellEnd"/>
      <w:r w:rsidRPr="00104882">
        <w:rPr>
          <w:rFonts w:eastAsia="Calibri"/>
          <w:color w:val="000000"/>
          <w:sz w:val="28"/>
          <w:szCs w:val="28"/>
          <w:lang w:eastAsia="en-US"/>
        </w:rPr>
        <w:t>»</w:t>
      </w:r>
      <w:r w:rsidR="003837C5">
        <w:rPr>
          <w:rFonts w:eastAsia="Calibri"/>
          <w:color w:val="000000"/>
          <w:sz w:val="28"/>
          <w:szCs w:val="28"/>
          <w:lang w:eastAsia="en-US"/>
        </w:rPr>
        <w:t>)</w:t>
      </w:r>
      <w:r w:rsidRPr="00104882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24AFA" w:rsidRPr="003837C5" w:rsidRDefault="00824AFA" w:rsidP="003837C5">
      <w:pPr>
        <w:autoSpaceDE w:val="0"/>
        <w:autoSpaceDN w:val="0"/>
        <w:adjustRightInd w:val="0"/>
        <w:spacing w:line="276" w:lineRule="auto"/>
        <w:ind w:right="-1" w:firstLine="708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3837C5">
        <w:rPr>
          <w:rFonts w:eastAsia="Calibri"/>
          <w:b/>
          <w:i/>
          <w:color w:val="000000"/>
          <w:sz w:val="28"/>
          <w:szCs w:val="28"/>
          <w:lang w:eastAsia="en-US"/>
        </w:rPr>
        <w:t>О количестве свободных мест для прие</w:t>
      </w:r>
      <w:r w:rsidR="003837C5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ма получателей социальных услуг </w:t>
      </w:r>
      <w:r w:rsidR="003837C5" w:rsidRPr="003837C5">
        <w:rPr>
          <w:rFonts w:eastAsia="Calibri"/>
          <w:color w:val="000000"/>
          <w:sz w:val="28"/>
          <w:szCs w:val="28"/>
          <w:lang w:eastAsia="en-US"/>
        </w:rPr>
        <w:t>(</w:t>
      </w:r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ГБУ РК </w:t>
      </w:r>
      <w:r w:rsidR="003837C5">
        <w:rPr>
          <w:rFonts w:eastAsia="Calibri"/>
          <w:color w:val="000000"/>
          <w:sz w:val="28"/>
          <w:szCs w:val="28"/>
          <w:lang w:eastAsia="en-US"/>
        </w:rPr>
        <w:t>«</w:t>
      </w:r>
      <w:proofErr w:type="gramStart"/>
      <w:r w:rsidRPr="00104882">
        <w:rPr>
          <w:rFonts w:eastAsia="Calibri"/>
          <w:color w:val="000000"/>
          <w:sz w:val="28"/>
          <w:szCs w:val="28"/>
          <w:lang w:eastAsia="en-US"/>
        </w:rPr>
        <w:t>Республиканский</w:t>
      </w:r>
      <w:proofErr w:type="gramEnd"/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104882">
        <w:rPr>
          <w:rFonts w:eastAsia="Calibri"/>
          <w:color w:val="000000"/>
          <w:sz w:val="28"/>
          <w:szCs w:val="28"/>
          <w:lang w:eastAsia="en-US"/>
        </w:rPr>
        <w:t>Летский</w:t>
      </w:r>
      <w:proofErr w:type="spellEnd"/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 ПНИ</w:t>
      </w:r>
      <w:r w:rsidR="003837C5">
        <w:rPr>
          <w:rFonts w:eastAsia="Calibri"/>
          <w:color w:val="000000"/>
          <w:sz w:val="28"/>
          <w:szCs w:val="28"/>
          <w:lang w:eastAsia="en-US"/>
        </w:rPr>
        <w:t>»</w:t>
      </w:r>
      <w:r w:rsidRPr="00104882">
        <w:rPr>
          <w:rFonts w:eastAsia="Calibri"/>
          <w:color w:val="000000"/>
          <w:sz w:val="28"/>
          <w:szCs w:val="28"/>
          <w:lang w:eastAsia="en-US"/>
        </w:rPr>
        <w:t>; АНО ЦСОН «</w:t>
      </w:r>
      <w:proofErr w:type="spellStart"/>
      <w:r w:rsidRPr="00104882">
        <w:rPr>
          <w:rFonts w:eastAsia="Calibri"/>
          <w:color w:val="000000"/>
          <w:sz w:val="28"/>
          <w:szCs w:val="28"/>
          <w:lang w:eastAsia="en-US"/>
        </w:rPr>
        <w:t>Тиман</w:t>
      </w:r>
      <w:proofErr w:type="spellEnd"/>
      <w:r w:rsidRPr="00104882">
        <w:rPr>
          <w:rFonts w:eastAsia="Calibri"/>
          <w:color w:val="000000"/>
          <w:sz w:val="28"/>
          <w:szCs w:val="28"/>
          <w:lang w:eastAsia="en-US"/>
        </w:rPr>
        <w:t>»</w:t>
      </w:r>
      <w:r w:rsidR="003837C5">
        <w:rPr>
          <w:rFonts w:eastAsia="Calibri"/>
          <w:color w:val="000000"/>
          <w:sz w:val="28"/>
          <w:szCs w:val="28"/>
          <w:lang w:eastAsia="en-US"/>
        </w:rPr>
        <w:t>)</w:t>
      </w:r>
      <w:r w:rsidRPr="00104882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24AFA" w:rsidRPr="00104882" w:rsidRDefault="00824AFA" w:rsidP="003837C5">
      <w:pPr>
        <w:autoSpaceDE w:val="0"/>
        <w:autoSpaceDN w:val="0"/>
        <w:adjustRightInd w:val="0"/>
        <w:spacing w:line="276" w:lineRule="auto"/>
        <w:ind w:right="-1" w:firstLine="708"/>
        <w:rPr>
          <w:rFonts w:eastAsia="Calibri"/>
          <w:color w:val="000000"/>
          <w:sz w:val="28"/>
          <w:szCs w:val="28"/>
          <w:lang w:eastAsia="en-US"/>
        </w:rPr>
      </w:pPr>
      <w:r w:rsidRPr="003837C5">
        <w:rPr>
          <w:rFonts w:eastAsia="Calibri"/>
          <w:b/>
          <w:i/>
          <w:color w:val="000000"/>
          <w:sz w:val="28"/>
          <w:szCs w:val="28"/>
          <w:lang w:eastAsia="en-US"/>
        </w:rPr>
        <w:t>Об объеме предоставляемых социальных услуг</w:t>
      </w:r>
      <w:r w:rsidR="003837C5">
        <w:rPr>
          <w:rFonts w:eastAsia="Calibri"/>
          <w:color w:val="000000"/>
          <w:sz w:val="28"/>
          <w:szCs w:val="28"/>
          <w:lang w:eastAsia="en-US"/>
        </w:rPr>
        <w:t xml:space="preserve"> (</w:t>
      </w:r>
      <w:r w:rsidRPr="00104882">
        <w:rPr>
          <w:rFonts w:eastAsia="Calibri"/>
          <w:color w:val="000000"/>
          <w:sz w:val="28"/>
          <w:szCs w:val="28"/>
          <w:lang w:eastAsia="en-US"/>
        </w:rPr>
        <w:t>АНО ЦСОН «</w:t>
      </w:r>
      <w:proofErr w:type="spellStart"/>
      <w:r w:rsidRPr="00104882">
        <w:rPr>
          <w:rFonts w:eastAsia="Calibri"/>
          <w:color w:val="000000"/>
          <w:sz w:val="28"/>
          <w:szCs w:val="28"/>
          <w:lang w:eastAsia="en-US"/>
        </w:rPr>
        <w:t>Тиман</w:t>
      </w:r>
      <w:proofErr w:type="spellEnd"/>
      <w:r w:rsidRPr="00104882">
        <w:rPr>
          <w:rFonts w:eastAsia="Calibri"/>
          <w:color w:val="000000"/>
          <w:sz w:val="28"/>
          <w:szCs w:val="28"/>
          <w:lang w:eastAsia="en-US"/>
        </w:rPr>
        <w:t>»</w:t>
      </w:r>
      <w:r w:rsidR="003837C5">
        <w:rPr>
          <w:rFonts w:eastAsia="Calibri"/>
          <w:color w:val="000000"/>
          <w:sz w:val="28"/>
          <w:szCs w:val="28"/>
          <w:lang w:eastAsia="en-US"/>
        </w:rPr>
        <w:t>)</w:t>
      </w:r>
      <w:r w:rsidRPr="00104882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24AFA" w:rsidRPr="003837C5" w:rsidRDefault="00824AFA" w:rsidP="003837C5">
      <w:pPr>
        <w:autoSpaceDE w:val="0"/>
        <w:autoSpaceDN w:val="0"/>
        <w:adjustRightInd w:val="0"/>
        <w:spacing w:line="276" w:lineRule="auto"/>
        <w:ind w:right="-1" w:firstLine="708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3837C5">
        <w:rPr>
          <w:rFonts w:eastAsia="Calibri"/>
          <w:b/>
          <w:i/>
          <w:color w:val="000000"/>
          <w:sz w:val="28"/>
          <w:szCs w:val="28"/>
          <w:lang w:eastAsia="en-US"/>
        </w:rPr>
        <w:t>О наличии лицензий на осуществление деятельн</w:t>
      </w:r>
      <w:r w:rsidR="003837C5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ости, подлежащей лицензированию </w:t>
      </w:r>
      <w:r w:rsidR="003837C5" w:rsidRPr="0009797A">
        <w:rPr>
          <w:rFonts w:eastAsia="Calibri"/>
          <w:color w:val="000000"/>
          <w:sz w:val="28"/>
          <w:szCs w:val="28"/>
          <w:lang w:eastAsia="en-US"/>
        </w:rPr>
        <w:t>(</w:t>
      </w:r>
      <w:r w:rsidRPr="00104882">
        <w:rPr>
          <w:rFonts w:eastAsia="Calibri"/>
          <w:color w:val="000000"/>
          <w:sz w:val="28"/>
          <w:szCs w:val="28"/>
          <w:lang w:eastAsia="en-US"/>
        </w:rPr>
        <w:t>АНО ЦСОН «</w:t>
      </w:r>
      <w:proofErr w:type="spellStart"/>
      <w:r w:rsidRPr="00104882">
        <w:rPr>
          <w:rFonts w:eastAsia="Calibri"/>
          <w:color w:val="000000"/>
          <w:sz w:val="28"/>
          <w:szCs w:val="28"/>
          <w:lang w:eastAsia="en-US"/>
        </w:rPr>
        <w:t>Тиман</w:t>
      </w:r>
      <w:proofErr w:type="spellEnd"/>
      <w:r w:rsidRPr="00104882">
        <w:rPr>
          <w:rFonts w:eastAsia="Calibri"/>
          <w:color w:val="000000"/>
          <w:sz w:val="28"/>
          <w:szCs w:val="28"/>
          <w:lang w:eastAsia="en-US"/>
        </w:rPr>
        <w:t>»; АНО ЦСОН «Южный»</w:t>
      </w:r>
      <w:r w:rsidR="003837C5">
        <w:rPr>
          <w:rFonts w:eastAsia="Calibri"/>
          <w:color w:val="000000"/>
          <w:sz w:val="28"/>
          <w:szCs w:val="28"/>
          <w:lang w:eastAsia="en-US"/>
        </w:rPr>
        <w:t>)</w:t>
      </w:r>
      <w:r w:rsidRPr="00104882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24AFA" w:rsidRPr="00104882" w:rsidRDefault="00824AFA" w:rsidP="0009797A">
      <w:pPr>
        <w:autoSpaceDE w:val="0"/>
        <w:autoSpaceDN w:val="0"/>
        <w:adjustRightInd w:val="0"/>
        <w:spacing w:line="276" w:lineRule="auto"/>
        <w:ind w:right="-1" w:firstLine="708"/>
        <w:rPr>
          <w:rFonts w:eastAsia="Calibri"/>
          <w:color w:val="000000"/>
          <w:sz w:val="28"/>
          <w:szCs w:val="28"/>
          <w:lang w:eastAsia="en-US"/>
        </w:rPr>
      </w:pPr>
      <w:r w:rsidRPr="0009797A">
        <w:rPr>
          <w:rFonts w:eastAsia="Calibri"/>
          <w:b/>
          <w:i/>
          <w:color w:val="000000"/>
          <w:sz w:val="28"/>
          <w:szCs w:val="28"/>
          <w:lang w:eastAsia="en-US"/>
        </w:rPr>
        <w:t>О наличии предписаний органов, осуществляющих государственный контроль</w:t>
      </w:r>
      <w:r w:rsidR="0009797A">
        <w:rPr>
          <w:rFonts w:eastAsia="Calibri"/>
          <w:color w:val="000000"/>
          <w:sz w:val="28"/>
          <w:szCs w:val="28"/>
          <w:lang w:eastAsia="en-US"/>
        </w:rPr>
        <w:t xml:space="preserve"> (</w:t>
      </w:r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ГБУ РК </w:t>
      </w:r>
      <w:r w:rsidR="0009797A">
        <w:rPr>
          <w:rFonts w:eastAsia="Calibri"/>
          <w:color w:val="000000"/>
          <w:sz w:val="28"/>
          <w:szCs w:val="28"/>
          <w:lang w:eastAsia="en-US"/>
        </w:rPr>
        <w:t>«</w:t>
      </w:r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Республиканский </w:t>
      </w:r>
      <w:proofErr w:type="spellStart"/>
      <w:r w:rsidRPr="00104882">
        <w:rPr>
          <w:rFonts w:eastAsia="Calibri"/>
          <w:color w:val="000000"/>
          <w:sz w:val="28"/>
          <w:szCs w:val="28"/>
          <w:lang w:eastAsia="en-US"/>
        </w:rPr>
        <w:t>Летский</w:t>
      </w:r>
      <w:proofErr w:type="spellEnd"/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 ПНИ</w:t>
      </w:r>
      <w:r w:rsidR="0009797A">
        <w:rPr>
          <w:rFonts w:eastAsia="Calibri"/>
          <w:color w:val="000000"/>
          <w:sz w:val="28"/>
          <w:szCs w:val="28"/>
          <w:lang w:eastAsia="en-US"/>
        </w:rPr>
        <w:t>»</w:t>
      </w:r>
      <w:r w:rsidRPr="00104882">
        <w:rPr>
          <w:rFonts w:eastAsia="Calibri"/>
          <w:color w:val="000000"/>
          <w:sz w:val="28"/>
          <w:szCs w:val="28"/>
          <w:lang w:eastAsia="en-US"/>
        </w:rPr>
        <w:t>; АНО ЦСОН «</w:t>
      </w:r>
      <w:proofErr w:type="spellStart"/>
      <w:r w:rsidRPr="00104882">
        <w:rPr>
          <w:rFonts w:eastAsia="Calibri"/>
          <w:color w:val="000000"/>
          <w:sz w:val="28"/>
          <w:szCs w:val="28"/>
          <w:lang w:eastAsia="en-US"/>
        </w:rPr>
        <w:t>Тиман</w:t>
      </w:r>
      <w:proofErr w:type="spellEnd"/>
      <w:r w:rsidRPr="00104882">
        <w:rPr>
          <w:rFonts w:eastAsia="Calibri"/>
          <w:color w:val="000000"/>
          <w:sz w:val="28"/>
          <w:szCs w:val="28"/>
          <w:lang w:eastAsia="en-US"/>
        </w:rPr>
        <w:t>»; АНО ЦСОН «Забота»; АНО ЦСОН «Южный»</w:t>
      </w:r>
      <w:r w:rsidR="0009797A">
        <w:rPr>
          <w:rFonts w:eastAsia="Calibri"/>
          <w:color w:val="000000"/>
          <w:sz w:val="28"/>
          <w:szCs w:val="28"/>
          <w:lang w:eastAsia="en-US"/>
        </w:rPr>
        <w:t>)</w:t>
      </w:r>
      <w:r w:rsidRPr="00104882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24AFA" w:rsidRDefault="0009797A" w:rsidP="0009797A">
      <w:pPr>
        <w:autoSpaceDE w:val="0"/>
        <w:autoSpaceDN w:val="0"/>
        <w:adjustRightInd w:val="0"/>
        <w:spacing w:line="276" w:lineRule="auto"/>
        <w:ind w:right="-1" w:firstLine="708"/>
        <w:rPr>
          <w:rFonts w:eastAsia="Calibri"/>
          <w:color w:val="000000"/>
          <w:sz w:val="28"/>
          <w:szCs w:val="28"/>
          <w:lang w:eastAsia="en-US"/>
        </w:rPr>
      </w:pPr>
      <w:r w:rsidRPr="0009797A">
        <w:rPr>
          <w:rFonts w:eastAsia="Calibri"/>
          <w:b/>
          <w:i/>
          <w:color w:val="000000"/>
          <w:sz w:val="28"/>
          <w:szCs w:val="28"/>
          <w:lang w:eastAsia="en-US"/>
        </w:rPr>
        <w:t>О</w:t>
      </w:r>
      <w:r w:rsidR="00824AFA" w:rsidRPr="0009797A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проведении независимой оценки качества</w:t>
      </w:r>
      <w:r w:rsidR="00824AFA" w:rsidRPr="00104882">
        <w:rPr>
          <w:rFonts w:eastAsia="Calibri"/>
          <w:color w:val="000000"/>
          <w:sz w:val="28"/>
          <w:szCs w:val="28"/>
          <w:lang w:eastAsia="en-US"/>
        </w:rPr>
        <w:t xml:space="preserve">: </w:t>
      </w:r>
      <w:r>
        <w:rPr>
          <w:rFonts w:eastAsia="Calibri"/>
          <w:color w:val="000000"/>
          <w:sz w:val="28"/>
          <w:szCs w:val="28"/>
          <w:lang w:eastAsia="en-US"/>
        </w:rPr>
        <w:t>(</w:t>
      </w:r>
      <w:r w:rsidR="00824AFA" w:rsidRPr="00104882">
        <w:rPr>
          <w:rFonts w:eastAsia="Calibri"/>
          <w:color w:val="000000"/>
          <w:sz w:val="28"/>
          <w:szCs w:val="28"/>
          <w:lang w:eastAsia="en-US"/>
        </w:rPr>
        <w:t>АНО ЦСОН «</w:t>
      </w:r>
      <w:proofErr w:type="spellStart"/>
      <w:r w:rsidR="00824AFA" w:rsidRPr="00104882">
        <w:rPr>
          <w:rFonts w:eastAsia="Calibri"/>
          <w:color w:val="000000"/>
          <w:sz w:val="28"/>
          <w:szCs w:val="28"/>
          <w:lang w:eastAsia="en-US"/>
        </w:rPr>
        <w:t>Тиман</w:t>
      </w:r>
      <w:proofErr w:type="spellEnd"/>
      <w:r w:rsidR="00824AFA" w:rsidRPr="00104882">
        <w:rPr>
          <w:rFonts w:eastAsia="Calibri"/>
          <w:color w:val="000000"/>
          <w:sz w:val="28"/>
          <w:szCs w:val="28"/>
          <w:lang w:eastAsia="en-US"/>
        </w:rPr>
        <w:t>»</w:t>
      </w:r>
      <w:r>
        <w:rPr>
          <w:rFonts w:eastAsia="Calibri"/>
          <w:color w:val="000000"/>
          <w:sz w:val="28"/>
          <w:szCs w:val="28"/>
          <w:lang w:eastAsia="en-US"/>
        </w:rPr>
        <w:t>)</w:t>
      </w:r>
      <w:r w:rsidR="00824AFA" w:rsidRPr="00104882">
        <w:rPr>
          <w:rFonts w:eastAsia="Calibri"/>
          <w:color w:val="000000"/>
          <w:sz w:val="28"/>
          <w:szCs w:val="28"/>
          <w:lang w:eastAsia="en-US"/>
        </w:rPr>
        <w:t>.</w:t>
      </w:r>
    </w:p>
    <w:p w:rsidR="001454BA" w:rsidRPr="00A70CF6" w:rsidRDefault="001454BA" w:rsidP="00A70CF6">
      <w:pPr>
        <w:pStyle w:val="Default"/>
        <w:numPr>
          <w:ilvl w:val="0"/>
          <w:numId w:val="12"/>
        </w:numPr>
        <w:tabs>
          <w:tab w:val="left" w:pos="426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b/>
          <w:sz w:val="28"/>
          <w:szCs w:val="26"/>
        </w:rPr>
      </w:pPr>
      <w:r w:rsidRPr="00A70CF6">
        <w:rPr>
          <w:rFonts w:ascii="Times New Roman" w:hAnsi="Times New Roman" w:cs="Times New Roman"/>
          <w:b/>
          <w:sz w:val="28"/>
          <w:szCs w:val="26"/>
        </w:rPr>
        <w:t>При проведении анкетирования получателей услуг в рамках мероприятий по независимой оценке качества условий оказания услуг стимулировать участие в анкетировании получателей услуг из числа лиц</w:t>
      </w:r>
      <w:r w:rsidR="00B23242" w:rsidRPr="00A70CF6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A70CF6">
        <w:rPr>
          <w:rFonts w:ascii="Times New Roman" w:hAnsi="Times New Roman" w:cs="Times New Roman"/>
          <w:b/>
          <w:sz w:val="28"/>
          <w:szCs w:val="26"/>
        </w:rPr>
        <w:t>с ограниченными возможностями здоровья в целях получения полной</w:t>
      </w:r>
      <w:r w:rsidR="00B23242" w:rsidRPr="00A70CF6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A70CF6">
        <w:rPr>
          <w:rFonts w:ascii="Times New Roman" w:hAnsi="Times New Roman" w:cs="Times New Roman"/>
          <w:b/>
          <w:sz w:val="28"/>
          <w:szCs w:val="26"/>
        </w:rPr>
        <w:t xml:space="preserve">и всесторонней оценки по критерию «Доступность услуг для инвалидов» </w:t>
      </w:r>
      <w:r w:rsidRPr="00A70CF6">
        <w:rPr>
          <w:rFonts w:ascii="Times New Roman" w:hAnsi="Times New Roman" w:cs="Times New Roman"/>
          <w:sz w:val="28"/>
          <w:szCs w:val="26"/>
        </w:rPr>
        <w:t>(</w:t>
      </w:r>
      <w:r w:rsidR="00A70CF6" w:rsidRPr="00A70CF6">
        <w:rPr>
          <w:rFonts w:ascii="Times New Roman" w:hAnsi="Times New Roman" w:cs="Times New Roman"/>
          <w:sz w:val="28"/>
          <w:szCs w:val="26"/>
        </w:rPr>
        <w:t>Для в</w:t>
      </w:r>
      <w:r w:rsidRPr="00A70CF6">
        <w:rPr>
          <w:rFonts w:ascii="Times New Roman" w:hAnsi="Times New Roman" w:cs="Times New Roman"/>
          <w:sz w:val="28"/>
          <w:szCs w:val="26"/>
        </w:rPr>
        <w:t>се</w:t>
      </w:r>
      <w:r w:rsidR="00A70CF6" w:rsidRPr="00A70CF6">
        <w:rPr>
          <w:rFonts w:ascii="Times New Roman" w:hAnsi="Times New Roman" w:cs="Times New Roman"/>
          <w:sz w:val="28"/>
          <w:szCs w:val="26"/>
        </w:rPr>
        <w:t>х</w:t>
      </w:r>
      <w:r w:rsidRPr="00A70CF6">
        <w:rPr>
          <w:rFonts w:ascii="Times New Roman" w:hAnsi="Times New Roman" w:cs="Times New Roman"/>
          <w:sz w:val="28"/>
          <w:szCs w:val="26"/>
        </w:rPr>
        <w:t xml:space="preserve"> организаци</w:t>
      </w:r>
      <w:r w:rsidR="00A70CF6" w:rsidRPr="00A70CF6">
        <w:rPr>
          <w:rFonts w:ascii="Times New Roman" w:hAnsi="Times New Roman" w:cs="Times New Roman"/>
          <w:sz w:val="28"/>
          <w:szCs w:val="26"/>
        </w:rPr>
        <w:t>й</w:t>
      </w:r>
      <w:r w:rsidRPr="00A70CF6">
        <w:rPr>
          <w:rFonts w:ascii="Times New Roman" w:hAnsi="Times New Roman" w:cs="Times New Roman"/>
          <w:sz w:val="28"/>
          <w:szCs w:val="26"/>
        </w:rPr>
        <w:t>)</w:t>
      </w:r>
    </w:p>
    <w:p w:rsidR="00A70CF6" w:rsidRPr="00A70CF6" w:rsidRDefault="00A70CF6" w:rsidP="00A70CF6">
      <w:pPr>
        <w:pStyle w:val="Default"/>
        <w:tabs>
          <w:tab w:val="left" w:pos="426"/>
          <w:tab w:val="left" w:pos="1276"/>
        </w:tabs>
        <w:spacing w:line="240" w:lineRule="auto"/>
        <w:ind w:left="567" w:firstLine="0"/>
        <w:rPr>
          <w:rFonts w:ascii="Times New Roman" w:hAnsi="Times New Roman" w:cs="Times New Roman"/>
          <w:b/>
          <w:sz w:val="28"/>
          <w:szCs w:val="26"/>
        </w:rPr>
      </w:pPr>
    </w:p>
    <w:p w:rsidR="00A70CF6" w:rsidRPr="00A70CF6" w:rsidRDefault="001454BA" w:rsidP="00A70CF6">
      <w:pPr>
        <w:pStyle w:val="Default"/>
        <w:numPr>
          <w:ilvl w:val="0"/>
          <w:numId w:val="12"/>
        </w:numPr>
        <w:tabs>
          <w:tab w:val="left" w:pos="426"/>
          <w:tab w:val="left" w:pos="993"/>
          <w:tab w:val="left" w:pos="1276"/>
        </w:tabs>
        <w:spacing w:line="240" w:lineRule="auto"/>
        <w:ind w:left="0" w:firstLine="567"/>
        <w:rPr>
          <w:rFonts w:ascii="Times New Roman" w:hAnsi="Times New Roman" w:cs="Times New Roman"/>
          <w:b/>
          <w:sz w:val="28"/>
          <w:szCs w:val="26"/>
        </w:rPr>
      </w:pPr>
      <w:r w:rsidRPr="00A70CF6">
        <w:rPr>
          <w:rFonts w:ascii="Times New Roman" w:hAnsi="Times New Roman" w:cs="Times New Roman"/>
          <w:b/>
          <w:sz w:val="28"/>
          <w:szCs w:val="26"/>
        </w:rPr>
        <w:t xml:space="preserve">Провести дополнительный инструктаж сотрудников, осуществляющих контакт с получателями услуг посредством дистанционных форм взаимодействия в части соблюдения этических норм, </w:t>
      </w:r>
      <w:r w:rsidR="00B23242" w:rsidRPr="00A70CF6">
        <w:rPr>
          <w:rFonts w:ascii="Times New Roman" w:hAnsi="Times New Roman" w:cs="Times New Roman"/>
          <w:b/>
          <w:sz w:val="28"/>
          <w:szCs w:val="26"/>
        </w:rPr>
        <w:t xml:space="preserve">доброжелательности и вежливости </w:t>
      </w:r>
      <w:r w:rsidR="00A70CF6" w:rsidRPr="00A70CF6">
        <w:rPr>
          <w:rFonts w:ascii="Times New Roman" w:hAnsi="Times New Roman" w:cs="Times New Roman"/>
          <w:sz w:val="28"/>
          <w:szCs w:val="26"/>
        </w:rPr>
        <w:t>(Для всех организаций)</w:t>
      </w:r>
    </w:p>
    <w:p w:rsidR="00A70CF6" w:rsidRPr="00A70CF6" w:rsidRDefault="00A70CF6" w:rsidP="00A70CF6">
      <w:pPr>
        <w:pStyle w:val="Default"/>
        <w:tabs>
          <w:tab w:val="left" w:pos="426"/>
          <w:tab w:val="left" w:pos="1276"/>
        </w:tabs>
        <w:spacing w:line="240" w:lineRule="auto"/>
        <w:ind w:firstLine="0"/>
        <w:rPr>
          <w:rFonts w:ascii="Times New Roman" w:hAnsi="Times New Roman" w:cs="Times New Roman"/>
          <w:b/>
          <w:sz w:val="28"/>
          <w:szCs w:val="26"/>
        </w:rPr>
      </w:pPr>
    </w:p>
    <w:p w:rsidR="0096656A" w:rsidRPr="00A70CF6" w:rsidRDefault="00B23242" w:rsidP="00A70CF6">
      <w:pPr>
        <w:pStyle w:val="Default"/>
        <w:numPr>
          <w:ilvl w:val="0"/>
          <w:numId w:val="12"/>
        </w:numPr>
        <w:tabs>
          <w:tab w:val="left" w:pos="426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b/>
          <w:sz w:val="28"/>
          <w:szCs w:val="26"/>
        </w:rPr>
      </w:pPr>
      <w:bookmarkStart w:id="0" w:name="_GoBack"/>
      <w:bookmarkEnd w:id="0"/>
      <w:r w:rsidRPr="00A70CF6">
        <w:rPr>
          <w:rFonts w:ascii="Times New Roman" w:hAnsi="Times New Roman" w:cs="Times New Roman"/>
          <w:b/>
          <w:sz w:val="28"/>
          <w:szCs w:val="26"/>
        </w:rPr>
        <w:t>Принять меры по обеспечению наличия пунктов</w:t>
      </w:r>
      <w:r w:rsidRPr="00A70CF6">
        <w:rPr>
          <w:b/>
          <w:sz w:val="28"/>
          <w:szCs w:val="28"/>
        </w:rPr>
        <w:t xml:space="preserve"> </w:t>
      </w:r>
      <w:r w:rsidRPr="00A70CF6">
        <w:rPr>
          <w:rFonts w:ascii="Times New Roman" w:hAnsi="Times New Roman" w:cs="Times New Roman"/>
          <w:b/>
          <w:sz w:val="28"/>
          <w:szCs w:val="28"/>
        </w:rPr>
        <w:t>комфортных условий для предоставления услуг:</w:t>
      </w:r>
    </w:p>
    <w:p w:rsidR="00956006" w:rsidRPr="0096656A" w:rsidRDefault="0096656A" w:rsidP="0096656A">
      <w:pPr>
        <w:pStyle w:val="Default"/>
        <w:numPr>
          <w:ilvl w:val="1"/>
          <w:numId w:val="12"/>
        </w:numPr>
        <w:tabs>
          <w:tab w:val="left" w:pos="426"/>
        </w:tabs>
        <w:spacing w:line="240" w:lineRule="auto"/>
        <w:ind w:left="0" w:firstLine="567"/>
        <w:rPr>
          <w:rFonts w:ascii="Times New Roman" w:hAnsi="Times New Roman" w:cs="Times New Roman"/>
          <w:b/>
          <w:i/>
          <w:sz w:val="28"/>
          <w:szCs w:val="26"/>
        </w:rPr>
      </w:pPr>
      <w:r w:rsidRPr="0096656A">
        <w:rPr>
          <w:rFonts w:ascii="Times New Roman" w:hAnsi="Times New Roman" w:cs="Times New Roman"/>
          <w:b/>
          <w:i/>
          <w:sz w:val="28"/>
          <w:szCs w:val="26"/>
        </w:rPr>
        <w:t xml:space="preserve">Оборудовать </w:t>
      </w:r>
      <w:proofErr w:type="gramStart"/>
      <w:r w:rsidRPr="0096656A">
        <w:rPr>
          <w:rFonts w:ascii="Times New Roman" w:hAnsi="Times New Roman" w:cs="Times New Roman"/>
          <w:b/>
          <w:i/>
          <w:sz w:val="28"/>
          <w:szCs w:val="26"/>
        </w:rPr>
        <w:t>комфортную</w:t>
      </w:r>
      <w:proofErr w:type="gramEnd"/>
      <w:r w:rsidRPr="0096656A"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r w:rsidR="00956006" w:rsidRPr="0096656A">
        <w:rPr>
          <w:rFonts w:ascii="Times New Roman" w:hAnsi="Times New Roman" w:cs="Times New Roman"/>
          <w:b/>
          <w:i/>
          <w:sz w:val="28"/>
          <w:szCs w:val="28"/>
        </w:rPr>
        <w:t xml:space="preserve">комфортной зоны отдыха/ ожидания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соответствующей мебелью </w:t>
      </w:r>
      <w:r w:rsidR="00956006" w:rsidRPr="00966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56006" w:rsidRPr="0096656A">
        <w:rPr>
          <w:rFonts w:ascii="Times New Roman" w:hAnsi="Times New Roman" w:cs="Times New Roman"/>
          <w:sz w:val="28"/>
          <w:szCs w:val="28"/>
        </w:rPr>
        <w:t>АНО ЦСОН «</w:t>
      </w:r>
      <w:proofErr w:type="spellStart"/>
      <w:r w:rsidR="00956006" w:rsidRPr="0096656A">
        <w:rPr>
          <w:rFonts w:ascii="Times New Roman" w:hAnsi="Times New Roman" w:cs="Times New Roman"/>
          <w:sz w:val="28"/>
          <w:szCs w:val="28"/>
        </w:rPr>
        <w:t>Тиман</w:t>
      </w:r>
      <w:proofErr w:type="spellEnd"/>
      <w:r w:rsidR="00956006" w:rsidRPr="0096656A">
        <w:rPr>
          <w:rFonts w:ascii="Times New Roman" w:hAnsi="Times New Roman" w:cs="Times New Roman"/>
          <w:sz w:val="28"/>
          <w:szCs w:val="28"/>
        </w:rPr>
        <w:t>»; АНО ЦСОН «Арктика»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956006" w:rsidRPr="0096656A">
        <w:rPr>
          <w:rFonts w:ascii="Times New Roman" w:hAnsi="Times New Roman" w:cs="Times New Roman"/>
          <w:sz w:val="28"/>
          <w:szCs w:val="28"/>
        </w:rPr>
        <w:t>.</w:t>
      </w:r>
    </w:p>
    <w:p w:rsidR="00956006" w:rsidRPr="0096656A" w:rsidRDefault="0096656A" w:rsidP="0096656A">
      <w:pPr>
        <w:pStyle w:val="Default"/>
        <w:numPr>
          <w:ilvl w:val="1"/>
          <w:numId w:val="12"/>
        </w:numPr>
        <w:tabs>
          <w:tab w:val="left" w:pos="426"/>
        </w:tabs>
        <w:spacing w:line="240" w:lineRule="auto"/>
        <w:ind w:left="0" w:firstLine="567"/>
        <w:rPr>
          <w:rFonts w:ascii="Times New Roman" w:hAnsi="Times New Roman" w:cs="Times New Roman"/>
          <w:b/>
          <w:i/>
          <w:sz w:val="28"/>
          <w:szCs w:val="26"/>
        </w:rPr>
      </w:pPr>
      <w:r>
        <w:rPr>
          <w:rFonts w:ascii="Times New Roman" w:hAnsi="Times New Roman" w:cs="Times New Roman"/>
          <w:b/>
          <w:i/>
          <w:sz w:val="28"/>
          <w:szCs w:val="26"/>
        </w:rPr>
        <w:t xml:space="preserve">Обеспечить наличие и понятность навигации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внутри организации </w:t>
      </w:r>
      <w:proofErr w:type="gramStart"/>
      <w:r w:rsidRPr="0096656A">
        <w:rPr>
          <w:rFonts w:ascii="Times New Roman" w:hAnsi="Times New Roman" w:cs="Times New Roman"/>
          <w:i/>
          <w:sz w:val="28"/>
          <w:szCs w:val="28"/>
        </w:rPr>
        <w:t>(</w:t>
      </w:r>
      <w:r w:rsidR="00956006" w:rsidRPr="009665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56006" w:rsidRPr="0096656A">
        <w:rPr>
          <w:rFonts w:ascii="Times New Roman" w:hAnsi="Times New Roman" w:cs="Times New Roman"/>
          <w:sz w:val="28"/>
          <w:szCs w:val="28"/>
        </w:rPr>
        <w:t>АНО ЦСОН «Арктика»; АНО ЦСОН «Доброта»</w:t>
      </w:r>
      <w:r w:rsidRPr="0096656A">
        <w:rPr>
          <w:rFonts w:ascii="Times New Roman" w:hAnsi="Times New Roman" w:cs="Times New Roman"/>
          <w:sz w:val="28"/>
          <w:szCs w:val="28"/>
        </w:rPr>
        <w:t>)</w:t>
      </w:r>
      <w:r w:rsidR="00956006" w:rsidRPr="0096656A">
        <w:rPr>
          <w:rFonts w:ascii="Times New Roman" w:hAnsi="Times New Roman" w:cs="Times New Roman"/>
          <w:sz w:val="28"/>
          <w:szCs w:val="28"/>
        </w:rPr>
        <w:t>.</w:t>
      </w:r>
    </w:p>
    <w:p w:rsidR="00956006" w:rsidRPr="00956006" w:rsidRDefault="00956006" w:rsidP="00956006">
      <w:pPr>
        <w:autoSpaceDE w:val="0"/>
        <w:autoSpaceDN w:val="0"/>
        <w:adjustRightInd w:val="0"/>
        <w:spacing w:line="276" w:lineRule="auto"/>
        <w:ind w:right="280" w:firstLine="0"/>
        <w:rPr>
          <w:rFonts w:eastAsia="Calibri"/>
          <w:color w:val="000000"/>
          <w:sz w:val="28"/>
          <w:szCs w:val="28"/>
          <w:lang w:eastAsia="en-US"/>
        </w:rPr>
      </w:pPr>
    </w:p>
    <w:p w:rsidR="00DB11D7" w:rsidRPr="00956006" w:rsidRDefault="00DB11D7" w:rsidP="00DB11D7">
      <w:pPr>
        <w:spacing w:line="276" w:lineRule="auto"/>
        <w:ind w:right="280"/>
        <w:rPr>
          <w:color w:val="000000"/>
          <w:sz w:val="28"/>
          <w:szCs w:val="28"/>
        </w:rPr>
      </w:pPr>
    </w:p>
    <w:p w:rsidR="00956006" w:rsidRPr="00956006" w:rsidRDefault="00956006" w:rsidP="00956006">
      <w:pPr>
        <w:autoSpaceDE w:val="0"/>
        <w:autoSpaceDN w:val="0"/>
        <w:adjustRightInd w:val="0"/>
        <w:spacing w:line="276" w:lineRule="auto"/>
        <w:ind w:right="280" w:firstLine="0"/>
        <w:rPr>
          <w:rFonts w:eastAsia="Calibri"/>
          <w:color w:val="000000"/>
          <w:sz w:val="28"/>
          <w:szCs w:val="28"/>
          <w:lang w:eastAsia="en-US"/>
        </w:rPr>
      </w:pPr>
    </w:p>
    <w:p w:rsidR="00956006" w:rsidRPr="00956006" w:rsidRDefault="00956006" w:rsidP="00956006">
      <w:pPr>
        <w:autoSpaceDE w:val="0"/>
        <w:autoSpaceDN w:val="0"/>
        <w:adjustRightInd w:val="0"/>
        <w:spacing w:line="276" w:lineRule="auto"/>
        <w:ind w:right="280" w:firstLine="709"/>
        <w:rPr>
          <w:rFonts w:eastAsia="Calibri"/>
          <w:color w:val="000000"/>
          <w:sz w:val="28"/>
          <w:szCs w:val="28"/>
          <w:lang w:eastAsia="en-US"/>
        </w:rPr>
      </w:pPr>
    </w:p>
    <w:p w:rsidR="00310B6B" w:rsidRPr="00956006" w:rsidRDefault="00A70CF6" w:rsidP="00956006">
      <w:pPr>
        <w:rPr>
          <w:sz w:val="28"/>
          <w:szCs w:val="28"/>
        </w:rPr>
      </w:pPr>
    </w:p>
    <w:sectPr w:rsidR="00310B6B" w:rsidRPr="00956006" w:rsidSect="0095600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808F2"/>
    <w:multiLevelType w:val="hybridMultilevel"/>
    <w:tmpl w:val="C0D65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5620B"/>
    <w:multiLevelType w:val="multilevel"/>
    <w:tmpl w:val="CBE4A1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D9E6DE1"/>
    <w:multiLevelType w:val="hybridMultilevel"/>
    <w:tmpl w:val="589E18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03541"/>
    <w:multiLevelType w:val="hybridMultilevel"/>
    <w:tmpl w:val="5D285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30076"/>
    <w:multiLevelType w:val="hybridMultilevel"/>
    <w:tmpl w:val="00FAE302"/>
    <w:lvl w:ilvl="0" w:tplc="1A382D60">
      <w:start w:val="4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408D11CC"/>
    <w:multiLevelType w:val="hybridMultilevel"/>
    <w:tmpl w:val="435EF6C0"/>
    <w:lvl w:ilvl="0" w:tplc="5A4215D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2E6351"/>
    <w:multiLevelType w:val="hybridMultilevel"/>
    <w:tmpl w:val="46D00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BB125A"/>
    <w:multiLevelType w:val="hybridMultilevel"/>
    <w:tmpl w:val="B46E6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C75A03"/>
    <w:multiLevelType w:val="hybridMultilevel"/>
    <w:tmpl w:val="65F26098"/>
    <w:lvl w:ilvl="0" w:tplc="020CC8CA">
      <w:start w:val="3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6184417E"/>
    <w:multiLevelType w:val="hybridMultilevel"/>
    <w:tmpl w:val="73FAC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045D05"/>
    <w:multiLevelType w:val="hybridMultilevel"/>
    <w:tmpl w:val="A1748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EC4CD1"/>
    <w:multiLevelType w:val="hybridMultilevel"/>
    <w:tmpl w:val="6B6A38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"/>
  </w:num>
  <w:num w:numId="9">
    <w:abstractNumId w:val="8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29A"/>
    <w:rsid w:val="00062B05"/>
    <w:rsid w:val="000737D3"/>
    <w:rsid w:val="0009797A"/>
    <w:rsid w:val="000A7C8E"/>
    <w:rsid w:val="00104882"/>
    <w:rsid w:val="00122F5B"/>
    <w:rsid w:val="001454BA"/>
    <w:rsid w:val="001B73F3"/>
    <w:rsid w:val="001F013E"/>
    <w:rsid w:val="0035187F"/>
    <w:rsid w:val="003837C5"/>
    <w:rsid w:val="003E0420"/>
    <w:rsid w:val="004912C8"/>
    <w:rsid w:val="004B7957"/>
    <w:rsid w:val="0054305F"/>
    <w:rsid w:val="005B10B5"/>
    <w:rsid w:val="005E281F"/>
    <w:rsid w:val="0063439A"/>
    <w:rsid w:val="006B3C7C"/>
    <w:rsid w:val="00824AFA"/>
    <w:rsid w:val="00834BDE"/>
    <w:rsid w:val="0092090B"/>
    <w:rsid w:val="00956006"/>
    <w:rsid w:val="0096394F"/>
    <w:rsid w:val="0096656A"/>
    <w:rsid w:val="009A629A"/>
    <w:rsid w:val="009B2D2F"/>
    <w:rsid w:val="009D6928"/>
    <w:rsid w:val="00A202EE"/>
    <w:rsid w:val="00A26710"/>
    <w:rsid w:val="00A70CF6"/>
    <w:rsid w:val="00B23242"/>
    <w:rsid w:val="00C64C3D"/>
    <w:rsid w:val="00CA723F"/>
    <w:rsid w:val="00D50D4D"/>
    <w:rsid w:val="00DB11D7"/>
    <w:rsid w:val="00DB5FE6"/>
    <w:rsid w:val="00F32EAD"/>
    <w:rsid w:val="00F8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5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7652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Franklin Gothic Book" w:eastAsia="Calibri" w:hAnsi="Franklin Gothic Book" w:cs="Franklin Gothic Boo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39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B10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5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7652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Franklin Gothic Book" w:eastAsia="Calibri" w:hAnsi="Franklin Gothic Book" w:cs="Franklin Gothic Boo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39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B1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Виктория Александровна</dc:creator>
  <cp:keywords/>
  <dc:description/>
  <cp:lastModifiedBy>Пономаренко Виктория Александровна</cp:lastModifiedBy>
  <cp:revision>14</cp:revision>
  <cp:lastPrinted>2020-11-18T06:16:00Z</cp:lastPrinted>
  <dcterms:created xsi:type="dcterms:W3CDTF">2020-10-19T14:15:00Z</dcterms:created>
  <dcterms:modified xsi:type="dcterms:W3CDTF">2020-11-18T08:56:00Z</dcterms:modified>
</cp:coreProperties>
</file>